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FE2" w:rsidRPr="00D74F8A" w:rsidRDefault="00B85592" w:rsidP="00584EF6">
      <w:pPr>
        <w:spacing w:after="120"/>
        <w:ind w:left="709"/>
        <w:jc w:val="center"/>
        <w:rPr>
          <w:rFonts w:ascii="Segoe UI" w:hAnsi="Segoe UI" w:cs="Segoe UI"/>
          <w:b/>
          <w:sz w:val="20"/>
          <w:szCs w:val="20"/>
        </w:rPr>
      </w:pPr>
      <w:r w:rsidRPr="00D74F8A">
        <w:rPr>
          <w:rFonts w:ascii="Segoe UI" w:hAnsi="Segoe UI" w:cs="Segoe UI"/>
          <w:b/>
          <w:sz w:val="20"/>
          <w:szCs w:val="20"/>
        </w:rPr>
        <w:t>ADATKEZELÉSI TÁJÉKOZTATÓ</w:t>
      </w:r>
    </w:p>
    <w:p w:rsidR="00026934" w:rsidRPr="00D74F8A" w:rsidRDefault="00026934" w:rsidP="00584EF6">
      <w:pPr>
        <w:spacing w:after="120"/>
        <w:ind w:left="709"/>
        <w:jc w:val="center"/>
        <w:rPr>
          <w:rFonts w:ascii="Segoe UI" w:hAnsi="Segoe UI" w:cs="Segoe UI"/>
          <w:b/>
          <w:sz w:val="20"/>
          <w:szCs w:val="20"/>
        </w:rPr>
      </w:pPr>
      <w:proofErr w:type="gramStart"/>
      <w:r w:rsidRPr="00D74F8A">
        <w:rPr>
          <w:rFonts w:ascii="Segoe UI" w:eastAsiaTheme="majorEastAsia" w:hAnsi="Segoe UI" w:cs="Segoe UI"/>
          <w:b/>
          <w:bCs/>
          <w:sz w:val="20"/>
          <w:szCs w:val="20"/>
        </w:rPr>
        <w:t>az</w:t>
      </w:r>
      <w:proofErr w:type="gramEnd"/>
      <w:r w:rsidRPr="00D74F8A">
        <w:rPr>
          <w:rFonts w:ascii="Segoe UI" w:eastAsiaTheme="majorEastAsia" w:hAnsi="Segoe UI" w:cs="Segoe UI"/>
          <w:b/>
          <w:bCs/>
          <w:sz w:val="20"/>
          <w:szCs w:val="20"/>
        </w:rPr>
        <w:t xml:space="preserve"> Alkotmánybírósági Ösztöndíjprogrammal kapcsolatos adatok </w:t>
      </w:r>
      <w:r w:rsidRPr="00D74F8A">
        <w:rPr>
          <w:rFonts w:ascii="Segoe UI" w:hAnsi="Segoe UI" w:cs="Segoe UI"/>
          <w:b/>
          <w:sz w:val="20"/>
          <w:szCs w:val="20"/>
        </w:rPr>
        <w:t>kezeléséhez</w:t>
      </w:r>
    </w:p>
    <w:p w:rsidR="00026934" w:rsidRPr="004F2EC3" w:rsidRDefault="00026934" w:rsidP="00584EF6">
      <w:pPr>
        <w:keepNext/>
        <w:keepLines/>
        <w:spacing w:before="480" w:after="120"/>
        <w:ind w:left="709" w:hanging="709"/>
        <w:jc w:val="both"/>
        <w:outlineLvl w:val="0"/>
        <w:rPr>
          <w:rFonts w:ascii="Segoe UI" w:eastAsiaTheme="majorEastAsia" w:hAnsi="Segoe UI" w:cs="Segoe UI"/>
          <w:b/>
          <w:bCs/>
          <w:sz w:val="20"/>
          <w:szCs w:val="20"/>
        </w:rPr>
      </w:pPr>
      <w:r w:rsidRPr="004F2EC3">
        <w:rPr>
          <w:rFonts w:ascii="Segoe UI" w:eastAsiaTheme="majorEastAsia" w:hAnsi="Segoe UI" w:cs="Segoe UI"/>
          <w:b/>
          <w:bCs/>
          <w:sz w:val="20"/>
          <w:szCs w:val="20"/>
        </w:rPr>
        <w:t>1. Az adatkezelő</w:t>
      </w:r>
      <w:r w:rsidR="002A579E" w:rsidRPr="004F2EC3">
        <w:rPr>
          <w:rFonts w:ascii="Segoe UI" w:eastAsiaTheme="majorEastAsia" w:hAnsi="Segoe UI" w:cs="Segoe UI"/>
          <w:b/>
          <w:bCs/>
          <w:sz w:val="20"/>
          <w:szCs w:val="20"/>
        </w:rPr>
        <w:t xml:space="preserve"> neve és elérhetősége</w:t>
      </w:r>
    </w:p>
    <w:p w:rsidR="00026934" w:rsidRPr="004F2EC3" w:rsidRDefault="00026934" w:rsidP="00584EF6">
      <w:pPr>
        <w:spacing w:after="120"/>
        <w:ind w:left="720"/>
        <w:contextualSpacing/>
        <w:jc w:val="both"/>
        <w:rPr>
          <w:rFonts w:ascii="Segoe UI" w:hAnsi="Segoe UI" w:cs="Segoe UI"/>
          <w:sz w:val="20"/>
          <w:szCs w:val="20"/>
        </w:rPr>
      </w:pPr>
      <w:r w:rsidRPr="004F2EC3">
        <w:rPr>
          <w:rFonts w:ascii="Segoe UI" w:hAnsi="Segoe UI" w:cs="Segoe UI"/>
          <w:sz w:val="20"/>
          <w:szCs w:val="20"/>
        </w:rPr>
        <w:t xml:space="preserve">Név: Alkotmánybíróság </w:t>
      </w:r>
    </w:p>
    <w:p w:rsidR="00026934" w:rsidRPr="004F2EC3" w:rsidRDefault="00026934" w:rsidP="00584EF6">
      <w:pPr>
        <w:spacing w:after="120"/>
        <w:ind w:left="720"/>
        <w:contextualSpacing/>
        <w:jc w:val="both"/>
        <w:rPr>
          <w:rFonts w:ascii="Segoe UI" w:hAnsi="Segoe UI" w:cs="Segoe UI"/>
          <w:sz w:val="20"/>
          <w:szCs w:val="20"/>
        </w:rPr>
      </w:pPr>
      <w:r w:rsidRPr="004F2EC3">
        <w:rPr>
          <w:rFonts w:ascii="Segoe UI" w:hAnsi="Segoe UI" w:cs="Segoe UI"/>
          <w:sz w:val="20"/>
          <w:szCs w:val="20"/>
        </w:rPr>
        <w:t xml:space="preserve">Székhely: 1015 Budapest, </w:t>
      </w:r>
      <w:proofErr w:type="spellStart"/>
      <w:r w:rsidRPr="004F2EC3">
        <w:rPr>
          <w:rFonts w:ascii="Segoe UI" w:hAnsi="Segoe UI" w:cs="Segoe UI"/>
          <w:sz w:val="20"/>
          <w:szCs w:val="20"/>
        </w:rPr>
        <w:t>Donáti</w:t>
      </w:r>
      <w:proofErr w:type="spellEnd"/>
      <w:r w:rsidRPr="004F2EC3">
        <w:rPr>
          <w:rFonts w:ascii="Segoe UI" w:hAnsi="Segoe UI" w:cs="Segoe UI"/>
          <w:sz w:val="20"/>
          <w:szCs w:val="20"/>
        </w:rPr>
        <w:t xml:space="preserve"> u. 35-45.</w:t>
      </w:r>
    </w:p>
    <w:p w:rsidR="00026934" w:rsidRPr="004F2EC3" w:rsidRDefault="002A579E" w:rsidP="00584EF6">
      <w:pPr>
        <w:spacing w:after="120"/>
        <w:ind w:left="720"/>
        <w:contextualSpacing/>
        <w:jc w:val="both"/>
        <w:rPr>
          <w:rFonts w:ascii="Segoe UI" w:hAnsi="Segoe UI" w:cs="Segoe UI"/>
          <w:sz w:val="20"/>
          <w:szCs w:val="20"/>
        </w:rPr>
      </w:pPr>
      <w:r w:rsidRPr="004F2EC3">
        <w:rPr>
          <w:rFonts w:ascii="Segoe UI" w:hAnsi="Segoe UI" w:cs="Segoe UI"/>
          <w:sz w:val="20"/>
          <w:szCs w:val="20"/>
        </w:rPr>
        <w:t>E-mail: adatvedelem@mkab.hu</w:t>
      </w:r>
    </w:p>
    <w:p w:rsidR="00026934" w:rsidRPr="004F2EC3" w:rsidRDefault="002A579E" w:rsidP="00584EF6">
      <w:pPr>
        <w:keepNext/>
        <w:keepLines/>
        <w:spacing w:before="480" w:after="120"/>
        <w:ind w:left="709" w:hanging="709"/>
        <w:jc w:val="both"/>
        <w:outlineLvl w:val="0"/>
        <w:rPr>
          <w:rFonts w:ascii="Segoe UI" w:eastAsiaTheme="majorEastAsia" w:hAnsi="Segoe UI" w:cs="Segoe UI"/>
          <w:b/>
          <w:bCs/>
          <w:sz w:val="20"/>
          <w:szCs w:val="20"/>
        </w:rPr>
      </w:pPr>
      <w:r w:rsidRPr="004F2EC3">
        <w:rPr>
          <w:rFonts w:ascii="Segoe UI" w:eastAsiaTheme="majorEastAsia" w:hAnsi="Segoe UI" w:cs="Segoe UI"/>
          <w:b/>
          <w:bCs/>
          <w:sz w:val="20"/>
          <w:szCs w:val="20"/>
        </w:rPr>
        <w:t>2</w:t>
      </w:r>
      <w:r w:rsidR="00026934" w:rsidRPr="004F2EC3">
        <w:rPr>
          <w:rFonts w:ascii="Segoe UI" w:eastAsiaTheme="majorEastAsia" w:hAnsi="Segoe UI" w:cs="Segoe UI"/>
          <w:b/>
          <w:bCs/>
          <w:sz w:val="20"/>
          <w:szCs w:val="20"/>
        </w:rPr>
        <w:t xml:space="preserve">. </w:t>
      </w:r>
      <w:r w:rsidR="00515F4B" w:rsidRPr="004F2EC3">
        <w:rPr>
          <w:rFonts w:ascii="Segoe UI" w:eastAsiaTheme="majorEastAsia" w:hAnsi="Segoe UI" w:cs="Segoe UI"/>
          <w:b/>
          <w:bCs/>
          <w:sz w:val="20"/>
          <w:szCs w:val="20"/>
        </w:rPr>
        <w:t xml:space="preserve">Az Alkotmánybírósági Ösztöndíjprogrammal kapcsolatban </w:t>
      </w:r>
      <w:r w:rsidR="003A0EF5">
        <w:rPr>
          <w:rFonts w:ascii="Segoe UI" w:eastAsiaTheme="majorEastAsia" w:hAnsi="Segoe UI" w:cs="Segoe UI"/>
          <w:b/>
          <w:bCs/>
          <w:sz w:val="20"/>
          <w:szCs w:val="20"/>
        </w:rPr>
        <w:t>kezelt</w:t>
      </w:r>
      <w:r w:rsidR="00515F4B" w:rsidRPr="004F2EC3">
        <w:rPr>
          <w:rFonts w:ascii="Segoe UI" w:eastAsiaTheme="majorEastAsia" w:hAnsi="Segoe UI" w:cs="Segoe UI"/>
          <w:b/>
          <w:bCs/>
          <w:sz w:val="20"/>
          <w:szCs w:val="20"/>
        </w:rPr>
        <w:t xml:space="preserve"> adatok</w:t>
      </w:r>
    </w:p>
    <w:p w:rsidR="00026934" w:rsidRPr="004F2EC3" w:rsidRDefault="002A579E" w:rsidP="00584EF6">
      <w:pPr>
        <w:keepNext/>
        <w:keepLines/>
        <w:numPr>
          <w:ilvl w:val="2"/>
          <w:numId w:val="0"/>
        </w:numPr>
        <w:spacing w:before="120" w:after="120"/>
        <w:ind w:left="720" w:hanging="720"/>
        <w:jc w:val="both"/>
        <w:outlineLvl w:val="2"/>
        <w:rPr>
          <w:rFonts w:ascii="Segoe UI" w:eastAsiaTheme="majorEastAsia" w:hAnsi="Segoe UI" w:cs="Segoe UI"/>
          <w:b/>
          <w:bCs/>
          <w:sz w:val="20"/>
          <w:szCs w:val="20"/>
        </w:rPr>
      </w:pPr>
      <w:r w:rsidRPr="004F2EC3">
        <w:rPr>
          <w:rFonts w:ascii="Segoe UI" w:eastAsiaTheme="majorEastAsia" w:hAnsi="Segoe UI" w:cs="Segoe UI"/>
          <w:b/>
          <w:bCs/>
          <w:sz w:val="20"/>
          <w:szCs w:val="20"/>
        </w:rPr>
        <w:t>2</w:t>
      </w:r>
      <w:r w:rsidR="00026934" w:rsidRPr="004F2EC3">
        <w:rPr>
          <w:rFonts w:ascii="Segoe UI" w:eastAsiaTheme="majorEastAsia" w:hAnsi="Segoe UI" w:cs="Segoe UI"/>
          <w:b/>
          <w:bCs/>
          <w:sz w:val="20"/>
          <w:szCs w:val="20"/>
        </w:rPr>
        <w:t xml:space="preserve">.1. Az érintettek </w:t>
      </w:r>
      <w:proofErr w:type="gramStart"/>
      <w:r w:rsidR="00026934" w:rsidRPr="004F2EC3">
        <w:rPr>
          <w:rFonts w:ascii="Segoe UI" w:eastAsiaTheme="majorEastAsia" w:hAnsi="Segoe UI" w:cs="Segoe UI"/>
          <w:b/>
          <w:bCs/>
          <w:sz w:val="20"/>
          <w:szCs w:val="20"/>
        </w:rPr>
        <w:t>kategóriái</w:t>
      </w:r>
      <w:proofErr w:type="gramEnd"/>
    </w:p>
    <w:p w:rsidR="00026934" w:rsidRPr="004F2EC3" w:rsidRDefault="00026934" w:rsidP="00584EF6">
      <w:pPr>
        <w:keepNext/>
        <w:keepLines/>
        <w:numPr>
          <w:ilvl w:val="2"/>
          <w:numId w:val="0"/>
        </w:numPr>
        <w:spacing w:before="120" w:after="120"/>
        <w:ind w:left="720" w:hanging="720"/>
        <w:jc w:val="both"/>
        <w:outlineLvl w:val="2"/>
        <w:rPr>
          <w:rFonts w:ascii="Segoe UI" w:eastAsiaTheme="majorEastAsia" w:hAnsi="Segoe UI" w:cs="Segoe UI"/>
          <w:b/>
          <w:bCs/>
          <w:sz w:val="20"/>
          <w:szCs w:val="20"/>
        </w:rPr>
      </w:pPr>
      <w:r w:rsidRPr="004F2EC3">
        <w:rPr>
          <w:rFonts w:ascii="Segoe UI" w:eastAsiaTheme="majorEastAsia" w:hAnsi="Segoe UI" w:cs="Segoe UI"/>
          <w:b/>
          <w:bCs/>
          <w:sz w:val="20"/>
          <w:szCs w:val="20"/>
        </w:rPr>
        <w:tab/>
      </w:r>
      <w:r w:rsidRPr="004F2EC3">
        <w:rPr>
          <w:rFonts w:ascii="Segoe UI" w:eastAsiaTheme="majorEastAsia" w:hAnsi="Segoe UI" w:cs="Segoe UI"/>
          <w:bCs/>
          <w:sz w:val="20"/>
          <w:szCs w:val="20"/>
        </w:rPr>
        <w:t>Az Alkotmánybíróság</w:t>
      </w:r>
      <w:r w:rsidR="000B5A44" w:rsidRPr="004F2EC3">
        <w:rPr>
          <w:rFonts w:ascii="Segoe UI" w:eastAsiaTheme="majorEastAsia" w:hAnsi="Segoe UI" w:cs="Segoe UI"/>
          <w:bCs/>
          <w:sz w:val="20"/>
          <w:szCs w:val="20"/>
        </w:rPr>
        <w:t xml:space="preserve">i Ösztöndíjprogramra pályázatot benyújtó </w:t>
      </w:r>
      <w:r w:rsidRPr="004F2EC3">
        <w:rPr>
          <w:rFonts w:ascii="Segoe UI" w:hAnsi="Segoe UI" w:cs="Segoe UI"/>
          <w:sz w:val="20"/>
          <w:szCs w:val="20"/>
        </w:rPr>
        <w:t>természetes személyek</w:t>
      </w:r>
      <w:r w:rsidR="0025299A" w:rsidRPr="004F2EC3">
        <w:rPr>
          <w:rFonts w:ascii="Segoe UI" w:hAnsi="Segoe UI" w:cs="Segoe UI"/>
          <w:sz w:val="20"/>
          <w:szCs w:val="20"/>
        </w:rPr>
        <w:t xml:space="preserve"> (pályázók)</w:t>
      </w:r>
      <w:r w:rsidR="00C87FE2" w:rsidRPr="004F2EC3">
        <w:rPr>
          <w:rFonts w:ascii="Segoe UI" w:hAnsi="Segoe UI" w:cs="Segoe UI"/>
          <w:sz w:val="20"/>
          <w:szCs w:val="20"/>
        </w:rPr>
        <w:t>.</w:t>
      </w:r>
    </w:p>
    <w:p w:rsidR="00026934" w:rsidRPr="004F2EC3" w:rsidRDefault="002A579E" w:rsidP="00584EF6">
      <w:pPr>
        <w:keepNext/>
        <w:keepLines/>
        <w:numPr>
          <w:ilvl w:val="2"/>
          <w:numId w:val="0"/>
        </w:numPr>
        <w:spacing w:before="120" w:after="120"/>
        <w:ind w:left="720" w:hanging="720"/>
        <w:jc w:val="both"/>
        <w:outlineLvl w:val="2"/>
        <w:rPr>
          <w:rFonts w:ascii="Segoe UI" w:eastAsiaTheme="majorEastAsia" w:hAnsi="Segoe UI" w:cs="Segoe UI"/>
          <w:b/>
          <w:bCs/>
          <w:sz w:val="20"/>
          <w:szCs w:val="20"/>
        </w:rPr>
      </w:pPr>
      <w:r w:rsidRPr="004F2EC3">
        <w:rPr>
          <w:rFonts w:ascii="Segoe UI" w:eastAsiaTheme="majorEastAsia" w:hAnsi="Segoe UI" w:cs="Segoe UI"/>
          <w:b/>
          <w:bCs/>
          <w:sz w:val="20"/>
          <w:szCs w:val="20"/>
        </w:rPr>
        <w:t>2</w:t>
      </w:r>
      <w:r w:rsidR="00026934" w:rsidRPr="004F2EC3">
        <w:rPr>
          <w:rFonts w:ascii="Segoe UI" w:eastAsiaTheme="majorEastAsia" w:hAnsi="Segoe UI" w:cs="Segoe UI"/>
          <w:b/>
          <w:bCs/>
          <w:sz w:val="20"/>
          <w:szCs w:val="20"/>
        </w:rPr>
        <w:t>.2 A kezelt személyes adatok köre</w:t>
      </w:r>
    </w:p>
    <w:p w:rsidR="0006526E" w:rsidRPr="004F2EC3" w:rsidRDefault="00026934" w:rsidP="00584EF6">
      <w:pPr>
        <w:tabs>
          <w:tab w:val="right" w:pos="7371"/>
          <w:tab w:val="right" w:pos="10206"/>
        </w:tabs>
        <w:spacing w:after="0"/>
        <w:ind w:left="709"/>
        <w:jc w:val="both"/>
        <w:rPr>
          <w:rFonts w:ascii="Segoe UI" w:hAnsi="Segoe UI" w:cs="Segoe UI"/>
          <w:sz w:val="20"/>
          <w:szCs w:val="20"/>
        </w:rPr>
      </w:pPr>
      <w:r w:rsidRPr="004F2EC3">
        <w:rPr>
          <w:rFonts w:ascii="Segoe UI" w:hAnsi="Segoe UI" w:cs="Segoe UI"/>
          <w:sz w:val="20"/>
          <w:szCs w:val="20"/>
        </w:rPr>
        <w:t>Az Alkotmánybíróság</w:t>
      </w:r>
      <w:r w:rsidR="006E0EA8" w:rsidRPr="004F2EC3">
        <w:rPr>
          <w:rFonts w:ascii="Segoe UI" w:hAnsi="Segoe UI" w:cs="Segoe UI"/>
          <w:sz w:val="20"/>
          <w:szCs w:val="20"/>
        </w:rPr>
        <w:t>i</w:t>
      </w:r>
      <w:r w:rsidRPr="004F2EC3">
        <w:rPr>
          <w:rFonts w:ascii="Segoe UI" w:hAnsi="Segoe UI" w:cs="Segoe UI"/>
          <w:sz w:val="20"/>
          <w:szCs w:val="20"/>
        </w:rPr>
        <w:t xml:space="preserve"> </w:t>
      </w:r>
      <w:r w:rsidR="000B5A44" w:rsidRPr="004F2EC3">
        <w:rPr>
          <w:rFonts w:ascii="Segoe UI" w:hAnsi="Segoe UI" w:cs="Segoe UI"/>
          <w:sz w:val="20"/>
          <w:szCs w:val="20"/>
        </w:rPr>
        <w:t xml:space="preserve">Ösztöndíjprogramra </w:t>
      </w:r>
      <w:r w:rsidR="0006526E" w:rsidRPr="004F2EC3">
        <w:rPr>
          <w:rFonts w:ascii="Segoe UI" w:hAnsi="Segoe UI" w:cs="Segoe UI"/>
          <w:sz w:val="20"/>
          <w:szCs w:val="20"/>
        </w:rPr>
        <w:t xml:space="preserve">benyújtott </w:t>
      </w:r>
      <w:r w:rsidR="0025299A" w:rsidRPr="004F2EC3">
        <w:rPr>
          <w:rFonts w:ascii="Segoe UI" w:hAnsi="Segoe UI" w:cs="Segoe UI"/>
          <w:sz w:val="20"/>
          <w:szCs w:val="20"/>
        </w:rPr>
        <w:t>jelentkezési lapon</w:t>
      </w:r>
      <w:r w:rsidR="0006526E" w:rsidRPr="004F2EC3">
        <w:rPr>
          <w:rFonts w:ascii="Segoe UI" w:hAnsi="Segoe UI" w:cs="Segoe UI"/>
          <w:sz w:val="20"/>
          <w:szCs w:val="20"/>
        </w:rPr>
        <w:t xml:space="preserve"> megadott adatok (név, születési </w:t>
      </w:r>
      <w:proofErr w:type="gramStart"/>
      <w:r w:rsidR="0006526E" w:rsidRPr="004F2EC3">
        <w:rPr>
          <w:rFonts w:ascii="Segoe UI" w:hAnsi="Segoe UI" w:cs="Segoe UI"/>
          <w:sz w:val="20"/>
          <w:szCs w:val="20"/>
        </w:rPr>
        <w:t>dátum</w:t>
      </w:r>
      <w:proofErr w:type="gramEnd"/>
      <w:r w:rsidR="00DD2F60" w:rsidRPr="004F2EC3">
        <w:rPr>
          <w:rFonts w:ascii="Segoe UI" w:hAnsi="Segoe UI" w:cs="Segoe UI"/>
          <w:sz w:val="20"/>
          <w:szCs w:val="20"/>
        </w:rPr>
        <w:t xml:space="preserve"> és</w:t>
      </w:r>
      <w:r w:rsidR="0006526E" w:rsidRPr="004F2EC3">
        <w:rPr>
          <w:rFonts w:ascii="Segoe UI" w:hAnsi="Segoe UI" w:cs="Segoe UI"/>
          <w:sz w:val="20"/>
          <w:szCs w:val="20"/>
        </w:rPr>
        <w:t xml:space="preserve"> hely, anyja születési neve, lakcím, e-mail cím, telefonszám, személyi igazolvány száma, adóazonosító jel, TAJ szám, a végzettséget adó intézmény neve, diploma száma és minősítése</w:t>
      </w:r>
      <w:r w:rsidR="0025299A" w:rsidRPr="004F2EC3">
        <w:rPr>
          <w:rFonts w:ascii="Segoe UI" w:hAnsi="Segoe UI" w:cs="Segoe UI"/>
          <w:sz w:val="20"/>
          <w:szCs w:val="20"/>
        </w:rPr>
        <w:t xml:space="preserve">), a pályázó szakmai önéltrajza </w:t>
      </w:r>
      <w:r w:rsidR="00F7561A" w:rsidRPr="004F2EC3">
        <w:rPr>
          <w:rFonts w:ascii="Segoe UI" w:hAnsi="Segoe UI" w:cs="Segoe UI"/>
          <w:sz w:val="20"/>
          <w:szCs w:val="20"/>
        </w:rPr>
        <w:t>, szakmai érdeklődés</w:t>
      </w:r>
      <w:r w:rsidR="00DD2F60" w:rsidRPr="004F2EC3">
        <w:rPr>
          <w:rFonts w:ascii="Segoe UI" w:hAnsi="Segoe UI" w:cs="Segoe UI"/>
          <w:sz w:val="20"/>
          <w:szCs w:val="20"/>
        </w:rPr>
        <w:t xml:space="preserve">e, </w:t>
      </w:r>
      <w:r w:rsidR="0025299A" w:rsidRPr="004F2EC3">
        <w:rPr>
          <w:rFonts w:ascii="Segoe UI" w:hAnsi="Segoe UI" w:cs="Segoe UI"/>
          <w:sz w:val="20"/>
          <w:szCs w:val="20"/>
        </w:rPr>
        <w:t xml:space="preserve">motivációs </w:t>
      </w:r>
      <w:r w:rsidR="00F7561A" w:rsidRPr="004F2EC3">
        <w:rPr>
          <w:rFonts w:ascii="Segoe UI" w:hAnsi="Segoe UI" w:cs="Segoe UI"/>
          <w:sz w:val="20"/>
          <w:szCs w:val="20"/>
        </w:rPr>
        <w:t>levele</w:t>
      </w:r>
    </w:p>
    <w:p w:rsidR="00026934" w:rsidRPr="004F2EC3" w:rsidRDefault="00B85592" w:rsidP="00584EF6">
      <w:pPr>
        <w:keepNext/>
        <w:keepLines/>
        <w:numPr>
          <w:ilvl w:val="2"/>
          <w:numId w:val="0"/>
        </w:numPr>
        <w:spacing w:before="120" w:after="120"/>
        <w:ind w:left="720" w:hanging="720"/>
        <w:jc w:val="both"/>
        <w:outlineLvl w:val="2"/>
        <w:rPr>
          <w:rFonts w:ascii="Segoe UI" w:eastAsiaTheme="majorEastAsia" w:hAnsi="Segoe UI" w:cs="Segoe UI"/>
          <w:b/>
          <w:bCs/>
          <w:sz w:val="20"/>
          <w:szCs w:val="20"/>
        </w:rPr>
      </w:pPr>
      <w:r w:rsidRPr="004F2EC3">
        <w:rPr>
          <w:rFonts w:ascii="Segoe UI" w:eastAsiaTheme="majorEastAsia" w:hAnsi="Segoe UI" w:cs="Segoe UI"/>
          <w:b/>
          <w:bCs/>
          <w:sz w:val="20"/>
          <w:szCs w:val="20"/>
        </w:rPr>
        <w:t>3.3</w:t>
      </w:r>
      <w:r w:rsidR="00026934" w:rsidRPr="004F2EC3">
        <w:rPr>
          <w:rFonts w:ascii="Segoe UI" w:eastAsiaTheme="majorEastAsia" w:hAnsi="Segoe UI" w:cs="Segoe UI"/>
          <w:b/>
          <w:bCs/>
          <w:sz w:val="20"/>
          <w:szCs w:val="20"/>
        </w:rPr>
        <w:t>. Az adatkezelés célja</w:t>
      </w:r>
    </w:p>
    <w:p w:rsidR="009E5ED0" w:rsidRDefault="00F7561A" w:rsidP="00584EF6">
      <w:pPr>
        <w:spacing w:after="120"/>
        <w:ind w:left="709"/>
        <w:jc w:val="both"/>
        <w:rPr>
          <w:rFonts w:ascii="Segoe UI" w:hAnsi="Segoe UI" w:cs="Segoe UI"/>
          <w:sz w:val="20"/>
          <w:szCs w:val="20"/>
        </w:rPr>
      </w:pPr>
      <w:r w:rsidRPr="004F2EC3">
        <w:rPr>
          <w:rFonts w:ascii="Segoe UI" w:hAnsi="Segoe UI" w:cs="Segoe UI"/>
          <w:sz w:val="20"/>
          <w:szCs w:val="20"/>
        </w:rPr>
        <w:t>Az Alkotmánybíróság</w:t>
      </w:r>
      <w:r w:rsidR="006E0EA8" w:rsidRPr="004F2EC3">
        <w:rPr>
          <w:rFonts w:ascii="Segoe UI" w:hAnsi="Segoe UI" w:cs="Segoe UI"/>
          <w:sz w:val="20"/>
          <w:szCs w:val="20"/>
        </w:rPr>
        <w:t>i</w:t>
      </w:r>
      <w:r w:rsidRPr="004F2EC3">
        <w:rPr>
          <w:rFonts w:ascii="Segoe UI" w:hAnsi="Segoe UI" w:cs="Segoe UI"/>
          <w:sz w:val="20"/>
          <w:szCs w:val="20"/>
        </w:rPr>
        <w:t xml:space="preserve"> Ösztöndíjprogram lebonyolítása</w:t>
      </w:r>
      <w:r w:rsidR="00DD2F60" w:rsidRPr="004F2EC3">
        <w:rPr>
          <w:rFonts w:ascii="Segoe UI" w:hAnsi="Segoe UI" w:cs="Segoe UI"/>
          <w:sz w:val="20"/>
          <w:szCs w:val="20"/>
        </w:rPr>
        <w:t>, az ösztöndíjaso</w:t>
      </w:r>
      <w:r w:rsidR="00D8048B" w:rsidRPr="004F2EC3">
        <w:rPr>
          <w:rFonts w:ascii="Segoe UI" w:hAnsi="Segoe UI" w:cs="Segoe UI"/>
          <w:sz w:val="20"/>
          <w:szCs w:val="20"/>
        </w:rPr>
        <w:t>k kiválasztása</w:t>
      </w:r>
      <w:r w:rsidR="00026934" w:rsidRPr="004F2EC3">
        <w:rPr>
          <w:rFonts w:ascii="Segoe UI" w:hAnsi="Segoe UI" w:cs="Segoe UI"/>
          <w:sz w:val="20"/>
          <w:szCs w:val="20"/>
        </w:rPr>
        <w:t>.</w:t>
      </w:r>
      <w:r w:rsidR="002D1C9A" w:rsidRPr="004F2EC3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="00026934" w:rsidRPr="004F2EC3">
        <w:rPr>
          <w:rFonts w:ascii="Segoe UI" w:hAnsi="Segoe UI" w:cs="Segoe UI"/>
          <w:sz w:val="20"/>
          <w:szCs w:val="20"/>
        </w:rPr>
        <w:t>A</w:t>
      </w:r>
      <w:proofErr w:type="gramEnd"/>
      <w:r w:rsidR="00026934" w:rsidRPr="004F2EC3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="00026934" w:rsidRPr="004F2EC3">
        <w:rPr>
          <w:rFonts w:ascii="Segoe UI" w:hAnsi="Segoe UI" w:cs="Segoe UI"/>
          <w:sz w:val="20"/>
          <w:szCs w:val="20"/>
        </w:rPr>
        <w:t>személyes</w:t>
      </w:r>
      <w:proofErr w:type="gramEnd"/>
      <w:r w:rsidR="00026934" w:rsidRPr="004F2EC3">
        <w:rPr>
          <w:rFonts w:ascii="Segoe UI" w:hAnsi="Segoe UI" w:cs="Segoe UI"/>
          <w:sz w:val="20"/>
          <w:szCs w:val="20"/>
        </w:rPr>
        <w:t xml:space="preserve"> adat szolgáltatása </w:t>
      </w:r>
      <w:r w:rsidR="00B12F78" w:rsidRPr="004F2EC3">
        <w:rPr>
          <w:rFonts w:ascii="Segoe UI" w:hAnsi="Segoe UI" w:cs="Segoe UI"/>
          <w:sz w:val="20"/>
          <w:szCs w:val="20"/>
        </w:rPr>
        <w:t xml:space="preserve">az </w:t>
      </w:r>
      <w:r w:rsidRPr="004F2EC3">
        <w:rPr>
          <w:rFonts w:ascii="Segoe UI" w:hAnsi="Segoe UI" w:cs="Segoe UI"/>
          <w:sz w:val="20"/>
          <w:szCs w:val="20"/>
        </w:rPr>
        <w:t>Alkotmánybíróság</w:t>
      </w:r>
      <w:r w:rsidR="006E0EA8" w:rsidRPr="004F2EC3">
        <w:rPr>
          <w:rFonts w:ascii="Segoe UI" w:hAnsi="Segoe UI" w:cs="Segoe UI"/>
          <w:sz w:val="20"/>
          <w:szCs w:val="20"/>
        </w:rPr>
        <w:t>i</w:t>
      </w:r>
      <w:r w:rsidRPr="004F2EC3">
        <w:rPr>
          <w:rFonts w:ascii="Segoe UI" w:hAnsi="Segoe UI" w:cs="Segoe UI"/>
          <w:sz w:val="20"/>
          <w:szCs w:val="20"/>
        </w:rPr>
        <w:t xml:space="preserve"> Ösztöndíjprogram</w:t>
      </w:r>
      <w:r w:rsidR="006E0EA8" w:rsidRPr="004F2EC3">
        <w:rPr>
          <w:rFonts w:ascii="Segoe UI" w:hAnsi="Segoe UI" w:cs="Segoe UI"/>
          <w:sz w:val="20"/>
          <w:szCs w:val="20"/>
        </w:rPr>
        <w:t>on</w:t>
      </w:r>
      <w:r w:rsidRPr="004F2EC3">
        <w:rPr>
          <w:rFonts w:ascii="Segoe UI" w:hAnsi="Segoe UI" w:cs="Segoe UI"/>
          <w:sz w:val="20"/>
          <w:szCs w:val="20"/>
        </w:rPr>
        <w:t xml:space="preserve"> való részvétel</w:t>
      </w:r>
      <w:r w:rsidR="00C87FE2" w:rsidRPr="004F2EC3">
        <w:rPr>
          <w:rFonts w:ascii="Segoe UI" w:hAnsi="Segoe UI" w:cs="Segoe UI"/>
          <w:sz w:val="20"/>
          <w:szCs w:val="20"/>
        </w:rPr>
        <w:t>nek az</w:t>
      </w:r>
      <w:r w:rsidR="00026934" w:rsidRPr="004F2EC3">
        <w:rPr>
          <w:rFonts w:ascii="Segoe UI" w:hAnsi="Segoe UI" w:cs="Segoe UI"/>
          <w:sz w:val="20"/>
          <w:szCs w:val="20"/>
        </w:rPr>
        <w:t xml:space="preserve"> alapfeltétele.</w:t>
      </w:r>
    </w:p>
    <w:p w:rsidR="009E5ED0" w:rsidRPr="0073688E" w:rsidRDefault="009E5ED0" w:rsidP="00584EF6">
      <w:pPr>
        <w:spacing w:after="120"/>
        <w:ind w:left="709"/>
        <w:jc w:val="both"/>
        <w:rPr>
          <w:rFonts w:ascii="Segoe UI" w:hAnsi="Segoe UI" w:cs="Segoe UI"/>
          <w:sz w:val="20"/>
          <w:szCs w:val="20"/>
        </w:rPr>
      </w:pPr>
      <w:r w:rsidRPr="0073688E">
        <w:rPr>
          <w:rFonts w:ascii="Segoe UI" w:hAnsi="Segoe UI" w:cs="Segoe UI"/>
          <w:sz w:val="20"/>
          <w:szCs w:val="20"/>
        </w:rPr>
        <w:t xml:space="preserve">Az Alkotmánybíróság az ösztöndíj esetleges elnyerése esetén az érintett személyes adatait (név, ösztöndíj időpontja és </w:t>
      </w:r>
      <w:r>
        <w:rPr>
          <w:rFonts w:ascii="Segoe UI" w:hAnsi="Segoe UI" w:cs="Segoe UI"/>
          <w:sz w:val="20"/>
          <w:szCs w:val="20"/>
        </w:rPr>
        <w:t>időtartama</w:t>
      </w:r>
      <w:r w:rsidRPr="0073688E">
        <w:rPr>
          <w:rFonts w:ascii="Segoe UI" w:hAnsi="Segoe UI" w:cs="Segoe UI"/>
          <w:sz w:val="20"/>
          <w:szCs w:val="20"/>
        </w:rPr>
        <w:t xml:space="preserve">) nyomtatott, illetve elektronikus kiadványain, honlapján, </w:t>
      </w:r>
      <w:proofErr w:type="spellStart"/>
      <w:r w:rsidRPr="0073688E">
        <w:rPr>
          <w:rFonts w:ascii="Segoe UI" w:hAnsi="Segoe UI" w:cs="Segoe UI"/>
          <w:sz w:val="20"/>
          <w:szCs w:val="20"/>
        </w:rPr>
        <w:t>intrawebén</w:t>
      </w:r>
      <w:proofErr w:type="spellEnd"/>
      <w:r w:rsidRPr="0073688E">
        <w:rPr>
          <w:rFonts w:ascii="Segoe UI" w:hAnsi="Segoe UI" w:cs="Segoe UI"/>
          <w:sz w:val="20"/>
          <w:szCs w:val="20"/>
        </w:rPr>
        <w:t xml:space="preserve"> és egyéb kommunikációs felületein az Ösztöndíjprogram ismertségének és elismertségének növelése céljából nyilvánosságra hozhatja.</w:t>
      </w:r>
    </w:p>
    <w:p w:rsidR="009E5ED0" w:rsidRPr="0073688E" w:rsidRDefault="009E5ED0" w:rsidP="00584EF6">
      <w:pPr>
        <w:tabs>
          <w:tab w:val="right" w:pos="7371"/>
          <w:tab w:val="right" w:pos="10206"/>
        </w:tabs>
        <w:spacing w:after="0"/>
        <w:ind w:left="709"/>
        <w:jc w:val="both"/>
        <w:rPr>
          <w:rFonts w:ascii="Segoe UI" w:hAnsi="Segoe UI" w:cs="Segoe UI"/>
          <w:sz w:val="20"/>
          <w:szCs w:val="20"/>
        </w:rPr>
      </w:pPr>
      <w:r w:rsidRPr="0073688E">
        <w:rPr>
          <w:rFonts w:ascii="Segoe UI" w:hAnsi="Segoe UI" w:cs="Segoe UI"/>
          <w:sz w:val="20"/>
          <w:szCs w:val="20"/>
        </w:rPr>
        <w:t>A</w:t>
      </w:r>
      <w:r>
        <w:rPr>
          <w:rFonts w:ascii="Segoe UI" w:hAnsi="Segoe UI" w:cs="Segoe UI"/>
          <w:sz w:val="20"/>
          <w:szCs w:val="20"/>
        </w:rPr>
        <w:t xml:space="preserve"> pályázatot elnyerő </w:t>
      </w:r>
      <w:r w:rsidRPr="0073688E">
        <w:rPr>
          <w:rFonts w:ascii="Segoe UI" w:hAnsi="Segoe UI" w:cs="Segoe UI"/>
          <w:sz w:val="20"/>
          <w:szCs w:val="20"/>
        </w:rPr>
        <w:t xml:space="preserve">érintett személyes adatait </w:t>
      </w:r>
      <w:r>
        <w:rPr>
          <w:rFonts w:ascii="Segoe UI" w:hAnsi="Segoe UI" w:cs="Segoe UI"/>
          <w:sz w:val="20"/>
          <w:szCs w:val="20"/>
        </w:rPr>
        <w:t>(</w:t>
      </w:r>
      <w:r w:rsidRPr="0073688E">
        <w:rPr>
          <w:rFonts w:ascii="Segoe UI" w:hAnsi="Segoe UI" w:cs="Segoe UI"/>
          <w:sz w:val="20"/>
          <w:szCs w:val="20"/>
        </w:rPr>
        <w:t>név, lakcím, telefonszám, e-mail cím, ösztöndíjam időpontja és időtartama) az Alkotmánybíróság az Alkotmánybíróság Ösztöndíjasainak Klubjában történő részvétel biztosítása céljából</w:t>
      </w:r>
      <w:r>
        <w:rPr>
          <w:rFonts w:ascii="Segoe UI" w:hAnsi="Segoe UI" w:cs="Segoe UI"/>
          <w:sz w:val="20"/>
          <w:szCs w:val="20"/>
        </w:rPr>
        <w:t xml:space="preserve"> kezeli.</w:t>
      </w:r>
    </w:p>
    <w:p w:rsidR="009E5ED0" w:rsidRPr="004F2EC3" w:rsidRDefault="009E5ED0" w:rsidP="00584EF6">
      <w:pPr>
        <w:spacing w:after="120"/>
        <w:ind w:left="709"/>
        <w:jc w:val="both"/>
        <w:rPr>
          <w:rFonts w:ascii="Segoe UI" w:hAnsi="Segoe UI" w:cs="Segoe UI"/>
          <w:sz w:val="20"/>
          <w:szCs w:val="20"/>
        </w:rPr>
      </w:pPr>
    </w:p>
    <w:p w:rsidR="00026934" w:rsidRPr="004F2EC3" w:rsidRDefault="002A579E" w:rsidP="00584EF6">
      <w:pPr>
        <w:keepNext/>
        <w:keepLines/>
        <w:numPr>
          <w:ilvl w:val="2"/>
          <w:numId w:val="0"/>
        </w:numPr>
        <w:spacing w:before="120" w:after="120"/>
        <w:ind w:left="720" w:hanging="720"/>
        <w:jc w:val="both"/>
        <w:outlineLvl w:val="2"/>
        <w:rPr>
          <w:rFonts w:ascii="Segoe UI" w:eastAsiaTheme="majorEastAsia" w:hAnsi="Segoe UI" w:cs="Segoe UI"/>
          <w:b/>
          <w:bCs/>
          <w:sz w:val="20"/>
          <w:szCs w:val="20"/>
        </w:rPr>
      </w:pPr>
      <w:r w:rsidRPr="004F2EC3">
        <w:rPr>
          <w:rFonts w:ascii="Segoe UI" w:eastAsiaTheme="majorEastAsia" w:hAnsi="Segoe UI" w:cs="Segoe UI"/>
          <w:b/>
          <w:bCs/>
          <w:sz w:val="20"/>
          <w:szCs w:val="20"/>
        </w:rPr>
        <w:t>2</w:t>
      </w:r>
      <w:r w:rsidR="00B85592" w:rsidRPr="004F2EC3">
        <w:rPr>
          <w:rFonts w:ascii="Segoe UI" w:eastAsiaTheme="majorEastAsia" w:hAnsi="Segoe UI" w:cs="Segoe UI"/>
          <w:b/>
          <w:bCs/>
          <w:sz w:val="20"/>
          <w:szCs w:val="20"/>
        </w:rPr>
        <w:t>.4</w:t>
      </w:r>
      <w:r w:rsidR="00026934" w:rsidRPr="004F2EC3">
        <w:rPr>
          <w:rFonts w:ascii="Segoe UI" w:eastAsiaTheme="majorEastAsia" w:hAnsi="Segoe UI" w:cs="Segoe UI"/>
          <w:b/>
          <w:bCs/>
          <w:sz w:val="20"/>
          <w:szCs w:val="20"/>
        </w:rPr>
        <w:t>. Az adatkezelés jogalapja</w:t>
      </w:r>
    </w:p>
    <w:p w:rsidR="00026934" w:rsidRPr="004F2EC3" w:rsidRDefault="00026934" w:rsidP="00584EF6">
      <w:pPr>
        <w:spacing w:after="120"/>
        <w:ind w:left="709"/>
        <w:jc w:val="both"/>
        <w:rPr>
          <w:rFonts w:ascii="Segoe UI" w:hAnsi="Segoe UI" w:cs="Segoe UI"/>
          <w:sz w:val="20"/>
          <w:szCs w:val="20"/>
        </w:rPr>
      </w:pPr>
      <w:r w:rsidRPr="004F2EC3">
        <w:rPr>
          <w:rFonts w:ascii="Segoe UI" w:hAnsi="Segoe UI" w:cs="Segoe UI"/>
          <w:sz w:val="20"/>
          <w:szCs w:val="20"/>
        </w:rPr>
        <w:t xml:space="preserve">GDPR 6. cikk (1) bekezdés </w:t>
      </w:r>
      <w:r w:rsidR="006D270D">
        <w:rPr>
          <w:rFonts w:ascii="Segoe UI" w:hAnsi="Segoe UI" w:cs="Segoe UI"/>
          <w:i/>
          <w:sz w:val="20"/>
          <w:szCs w:val="20"/>
        </w:rPr>
        <w:t>a</w:t>
      </w:r>
      <w:r w:rsidRPr="004F2EC3">
        <w:rPr>
          <w:rFonts w:ascii="Segoe UI" w:hAnsi="Segoe UI" w:cs="Segoe UI"/>
          <w:i/>
          <w:sz w:val="20"/>
          <w:szCs w:val="20"/>
        </w:rPr>
        <w:t>)</w:t>
      </w:r>
      <w:r w:rsidRPr="004F2EC3">
        <w:rPr>
          <w:rFonts w:ascii="Segoe UI" w:hAnsi="Segoe UI" w:cs="Segoe UI"/>
          <w:sz w:val="20"/>
          <w:szCs w:val="20"/>
        </w:rPr>
        <w:t xml:space="preserve"> pontja (</w:t>
      </w:r>
      <w:r w:rsidR="006D270D" w:rsidRPr="006D270D">
        <w:rPr>
          <w:rFonts w:ascii="Segoe UI" w:hAnsi="Segoe UI" w:cs="Segoe UI"/>
          <w:sz w:val="20"/>
          <w:szCs w:val="20"/>
        </w:rPr>
        <w:t>az érintett hozzájárulását adta személyes adatainak egy vagy több konkrét célból történő kezeléséhez</w:t>
      </w:r>
      <w:bookmarkStart w:id="0" w:name="_GoBack"/>
      <w:bookmarkEnd w:id="0"/>
      <w:r w:rsidRPr="004F2EC3">
        <w:rPr>
          <w:rFonts w:ascii="Segoe UI" w:hAnsi="Segoe UI" w:cs="Segoe UI"/>
          <w:sz w:val="20"/>
          <w:szCs w:val="20"/>
        </w:rPr>
        <w:t>)</w:t>
      </w:r>
      <w:r w:rsidR="00D8048B" w:rsidRPr="004F2EC3">
        <w:rPr>
          <w:rFonts w:ascii="Segoe UI" w:hAnsi="Segoe UI" w:cs="Segoe UI"/>
          <w:sz w:val="20"/>
          <w:szCs w:val="20"/>
        </w:rPr>
        <w:t>.</w:t>
      </w:r>
    </w:p>
    <w:p w:rsidR="00026934" w:rsidRPr="004F2EC3" w:rsidRDefault="002A579E" w:rsidP="00584EF6">
      <w:pPr>
        <w:keepNext/>
        <w:keepLines/>
        <w:numPr>
          <w:ilvl w:val="2"/>
          <w:numId w:val="0"/>
        </w:numPr>
        <w:spacing w:before="120" w:after="120"/>
        <w:ind w:left="720" w:hanging="720"/>
        <w:jc w:val="both"/>
        <w:outlineLvl w:val="2"/>
        <w:rPr>
          <w:rFonts w:ascii="Segoe UI" w:eastAsiaTheme="majorEastAsia" w:hAnsi="Segoe UI" w:cs="Segoe UI"/>
          <w:b/>
          <w:bCs/>
          <w:sz w:val="20"/>
          <w:szCs w:val="20"/>
        </w:rPr>
      </w:pPr>
      <w:r w:rsidRPr="004F2EC3">
        <w:rPr>
          <w:rFonts w:ascii="Segoe UI" w:eastAsiaTheme="majorEastAsia" w:hAnsi="Segoe UI" w:cs="Segoe UI"/>
          <w:b/>
          <w:bCs/>
          <w:sz w:val="20"/>
          <w:szCs w:val="20"/>
        </w:rPr>
        <w:t>2</w:t>
      </w:r>
      <w:r w:rsidR="00026934" w:rsidRPr="004F2EC3">
        <w:rPr>
          <w:rFonts w:ascii="Segoe UI" w:eastAsiaTheme="majorEastAsia" w:hAnsi="Segoe UI" w:cs="Segoe UI"/>
          <w:b/>
          <w:bCs/>
          <w:sz w:val="20"/>
          <w:szCs w:val="20"/>
        </w:rPr>
        <w:t>.</w:t>
      </w:r>
      <w:r w:rsidR="00B85592" w:rsidRPr="004F2EC3">
        <w:rPr>
          <w:rFonts w:ascii="Segoe UI" w:eastAsiaTheme="majorEastAsia" w:hAnsi="Segoe UI" w:cs="Segoe UI"/>
          <w:b/>
          <w:bCs/>
          <w:sz w:val="20"/>
          <w:szCs w:val="20"/>
        </w:rPr>
        <w:t>5</w:t>
      </w:r>
      <w:r w:rsidR="00026934" w:rsidRPr="004F2EC3">
        <w:rPr>
          <w:rFonts w:ascii="Segoe UI" w:eastAsiaTheme="majorEastAsia" w:hAnsi="Segoe UI" w:cs="Segoe UI"/>
          <w:b/>
          <w:bCs/>
          <w:sz w:val="20"/>
          <w:szCs w:val="20"/>
        </w:rPr>
        <w:t>.  Az adatkezelés időtartama</w:t>
      </w:r>
    </w:p>
    <w:p w:rsidR="00026934" w:rsidRPr="004F2EC3" w:rsidRDefault="002D1C9A" w:rsidP="00584EF6">
      <w:pPr>
        <w:spacing w:after="120"/>
        <w:ind w:left="709"/>
        <w:jc w:val="both"/>
        <w:rPr>
          <w:rFonts w:ascii="Segoe UI" w:hAnsi="Segoe UI" w:cs="Segoe UI"/>
          <w:sz w:val="20"/>
          <w:szCs w:val="20"/>
        </w:rPr>
      </w:pPr>
      <w:r w:rsidRPr="004F2EC3">
        <w:rPr>
          <w:rFonts w:ascii="Segoe UI" w:hAnsi="Segoe UI" w:cs="Segoe UI"/>
          <w:sz w:val="20"/>
          <w:szCs w:val="20"/>
        </w:rPr>
        <w:t xml:space="preserve">A pályázó adatait </w:t>
      </w:r>
      <w:r w:rsidR="009C3D30" w:rsidRPr="004F2EC3">
        <w:rPr>
          <w:rFonts w:ascii="Segoe UI" w:hAnsi="Segoe UI" w:cs="Segoe UI"/>
          <w:sz w:val="20"/>
          <w:szCs w:val="20"/>
        </w:rPr>
        <w:t>az Alkotmánybíróság a pályázat lebonyolítása céljából 2025. december 31-ig vagy visszavonásig</w:t>
      </w:r>
      <w:r w:rsidR="00026934" w:rsidRPr="004F2EC3">
        <w:rPr>
          <w:rFonts w:ascii="Segoe UI" w:hAnsi="Segoe UI" w:cs="Segoe UI"/>
          <w:sz w:val="20"/>
          <w:szCs w:val="20"/>
        </w:rPr>
        <w:t xml:space="preserve"> </w:t>
      </w:r>
      <w:r w:rsidRPr="004F2EC3">
        <w:rPr>
          <w:rFonts w:ascii="Segoe UI" w:hAnsi="Segoe UI" w:cs="Segoe UI"/>
          <w:sz w:val="20"/>
          <w:szCs w:val="20"/>
        </w:rPr>
        <w:t>kezeli.</w:t>
      </w:r>
      <w:r w:rsidR="009E5ED0">
        <w:rPr>
          <w:rFonts w:ascii="Segoe UI" w:hAnsi="Segoe UI" w:cs="Segoe UI"/>
          <w:sz w:val="20"/>
          <w:szCs w:val="20"/>
        </w:rPr>
        <w:t xml:space="preserve"> A sikeres pályázók tekintetében </w:t>
      </w:r>
      <w:r w:rsidR="009E5ED0" w:rsidRPr="004F2EC3">
        <w:rPr>
          <w:rFonts w:ascii="Segoe UI" w:hAnsi="Segoe UI" w:cs="Segoe UI"/>
          <w:sz w:val="20"/>
          <w:szCs w:val="20"/>
        </w:rPr>
        <w:t xml:space="preserve">az Alkotmánybíróság </w:t>
      </w:r>
      <w:r w:rsidR="009E5ED0">
        <w:rPr>
          <w:rFonts w:ascii="Segoe UI" w:hAnsi="Segoe UI" w:cs="Segoe UI"/>
          <w:sz w:val="20"/>
          <w:szCs w:val="20"/>
        </w:rPr>
        <w:t xml:space="preserve">a személyes adatokat </w:t>
      </w:r>
      <w:r w:rsidR="009E5ED0" w:rsidRPr="00DB6056">
        <w:rPr>
          <w:rFonts w:ascii="Segoe UI" w:hAnsi="Segoe UI" w:cs="Segoe UI"/>
          <w:sz w:val="20"/>
          <w:szCs w:val="20"/>
        </w:rPr>
        <w:t>2030. december 31. napjáig vagy visszavonásig</w:t>
      </w:r>
      <w:r w:rsidR="009E5ED0">
        <w:rPr>
          <w:rFonts w:ascii="Segoe UI" w:hAnsi="Segoe UI" w:cs="Segoe UI"/>
          <w:sz w:val="20"/>
          <w:szCs w:val="20"/>
        </w:rPr>
        <w:t xml:space="preserve"> kezeli.</w:t>
      </w:r>
    </w:p>
    <w:p w:rsidR="00026934" w:rsidRPr="004F2EC3" w:rsidRDefault="002A579E" w:rsidP="00584EF6">
      <w:pPr>
        <w:keepNext/>
        <w:keepLines/>
        <w:spacing w:before="480" w:after="120"/>
        <w:ind w:left="709" w:hanging="709"/>
        <w:jc w:val="both"/>
        <w:outlineLvl w:val="0"/>
        <w:rPr>
          <w:rFonts w:ascii="Segoe UI" w:eastAsiaTheme="majorEastAsia" w:hAnsi="Segoe UI" w:cs="Segoe UI"/>
          <w:b/>
          <w:bCs/>
          <w:sz w:val="20"/>
          <w:szCs w:val="20"/>
        </w:rPr>
      </w:pPr>
      <w:r w:rsidRPr="004F2EC3">
        <w:rPr>
          <w:rFonts w:ascii="Segoe UI" w:eastAsiaTheme="majorEastAsia" w:hAnsi="Segoe UI" w:cs="Segoe UI"/>
          <w:b/>
          <w:bCs/>
          <w:sz w:val="20"/>
          <w:szCs w:val="20"/>
        </w:rPr>
        <w:lastRenderedPageBreak/>
        <w:t>3</w:t>
      </w:r>
      <w:r w:rsidR="00026934" w:rsidRPr="004F2EC3">
        <w:rPr>
          <w:rFonts w:ascii="Segoe UI" w:eastAsiaTheme="majorEastAsia" w:hAnsi="Segoe UI" w:cs="Segoe UI"/>
          <w:b/>
          <w:bCs/>
          <w:sz w:val="20"/>
          <w:szCs w:val="20"/>
        </w:rPr>
        <w:t>. Automatizált döntéshozatal és profilalkotás</w:t>
      </w:r>
    </w:p>
    <w:p w:rsidR="00026934" w:rsidRPr="004F2EC3" w:rsidRDefault="00026934" w:rsidP="00584EF6">
      <w:pPr>
        <w:spacing w:after="120"/>
        <w:ind w:left="709"/>
        <w:jc w:val="both"/>
        <w:rPr>
          <w:rFonts w:ascii="Segoe UI" w:hAnsi="Segoe UI" w:cs="Segoe UI"/>
          <w:sz w:val="20"/>
          <w:szCs w:val="20"/>
        </w:rPr>
      </w:pPr>
      <w:r w:rsidRPr="004F2EC3">
        <w:rPr>
          <w:rFonts w:ascii="Segoe UI" w:hAnsi="Segoe UI" w:cs="Segoe UI"/>
          <w:sz w:val="20"/>
          <w:szCs w:val="20"/>
        </w:rPr>
        <w:t>Az Alkotmánybíróság nem alkalmaz a személyes adatokon alapuló automatizált döntéshozatali mechanizmust és profilalkotást.</w:t>
      </w:r>
    </w:p>
    <w:p w:rsidR="00026934" w:rsidRPr="004F2EC3" w:rsidRDefault="002A579E" w:rsidP="00584EF6">
      <w:pPr>
        <w:keepNext/>
        <w:keepLines/>
        <w:spacing w:before="480" w:after="120"/>
        <w:ind w:left="709" w:hanging="709"/>
        <w:jc w:val="both"/>
        <w:outlineLvl w:val="0"/>
        <w:rPr>
          <w:rFonts w:ascii="Segoe UI" w:eastAsiaTheme="majorEastAsia" w:hAnsi="Segoe UI" w:cs="Segoe UI"/>
          <w:b/>
          <w:bCs/>
          <w:sz w:val="20"/>
          <w:szCs w:val="20"/>
        </w:rPr>
      </w:pPr>
      <w:r w:rsidRPr="004F2EC3">
        <w:rPr>
          <w:rFonts w:ascii="Segoe UI" w:eastAsiaTheme="majorEastAsia" w:hAnsi="Segoe UI" w:cs="Segoe UI"/>
          <w:b/>
          <w:bCs/>
          <w:sz w:val="20"/>
          <w:szCs w:val="20"/>
        </w:rPr>
        <w:t>4</w:t>
      </w:r>
      <w:r w:rsidR="00026934" w:rsidRPr="004F2EC3">
        <w:rPr>
          <w:rFonts w:ascii="Segoe UI" w:eastAsiaTheme="majorEastAsia" w:hAnsi="Segoe UI" w:cs="Segoe UI"/>
          <w:b/>
          <w:bCs/>
          <w:sz w:val="20"/>
          <w:szCs w:val="20"/>
        </w:rPr>
        <w:t>. Az adatokhoz való hozzáférés és az adatbiztonsági intézkedések</w:t>
      </w:r>
    </w:p>
    <w:p w:rsidR="00026934" w:rsidRPr="004F2EC3" w:rsidRDefault="002A579E" w:rsidP="00584EF6">
      <w:pPr>
        <w:keepNext/>
        <w:keepLines/>
        <w:numPr>
          <w:ilvl w:val="1"/>
          <w:numId w:val="0"/>
        </w:numPr>
        <w:spacing w:before="120" w:after="120"/>
        <w:ind w:left="709" w:hanging="709"/>
        <w:jc w:val="both"/>
        <w:outlineLvl w:val="1"/>
        <w:rPr>
          <w:rFonts w:ascii="Segoe UI" w:eastAsiaTheme="majorEastAsia" w:hAnsi="Segoe UI" w:cs="Segoe UI"/>
          <w:b/>
          <w:bCs/>
          <w:sz w:val="20"/>
          <w:szCs w:val="20"/>
        </w:rPr>
      </w:pPr>
      <w:r w:rsidRPr="004F2EC3">
        <w:rPr>
          <w:rFonts w:ascii="Segoe UI" w:eastAsiaTheme="majorEastAsia" w:hAnsi="Segoe UI" w:cs="Segoe UI"/>
          <w:b/>
          <w:bCs/>
          <w:sz w:val="20"/>
          <w:szCs w:val="20"/>
        </w:rPr>
        <w:t>4</w:t>
      </w:r>
      <w:r w:rsidR="00026934" w:rsidRPr="004F2EC3">
        <w:rPr>
          <w:rFonts w:ascii="Segoe UI" w:eastAsiaTheme="majorEastAsia" w:hAnsi="Segoe UI" w:cs="Segoe UI"/>
          <w:b/>
          <w:bCs/>
          <w:sz w:val="20"/>
          <w:szCs w:val="20"/>
        </w:rPr>
        <w:t>.1. Az adatokhoz való hozzáférés és az adattovábbítás</w:t>
      </w:r>
    </w:p>
    <w:p w:rsidR="00026934" w:rsidRPr="004F2EC3" w:rsidRDefault="00026934" w:rsidP="00584EF6">
      <w:pPr>
        <w:spacing w:after="120"/>
        <w:ind w:left="709"/>
        <w:jc w:val="both"/>
        <w:rPr>
          <w:rFonts w:ascii="Segoe UI" w:hAnsi="Segoe UI" w:cs="Segoe UI"/>
          <w:sz w:val="20"/>
          <w:szCs w:val="20"/>
        </w:rPr>
      </w:pPr>
      <w:r w:rsidRPr="004F2EC3">
        <w:rPr>
          <w:rFonts w:ascii="Segoe UI" w:hAnsi="Segoe UI" w:cs="Segoe UI"/>
          <w:sz w:val="20"/>
          <w:szCs w:val="20"/>
        </w:rPr>
        <w:t>Az érintettek által megadott személyes adatokhoz az Alkotmánybíróság tagjai és Hivatalának munkatársai férhetnek hozzá a feladataik ellátása érdekében és erejéig. Indokolt és szükséges esetben és mértékben a személyes adatokhoz hozzáférhetnek az Alkotmánybíróság Hivatala részére megbízási szerződés alapján feladatot ellátó személyek is.</w:t>
      </w:r>
    </w:p>
    <w:p w:rsidR="00026934" w:rsidRPr="004F2EC3" w:rsidRDefault="00026934" w:rsidP="00584EF6">
      <w:pPr>
        <w:spacing w:after="120"/>
        <w:ind w:left="709"/>
        <w:jc w:val="both"/>
        <w:rPr>
          <w:rFonts w:ascii="Segoe UI" w:hAnsi="Segoe UI" w:cs="Segoe UI"/>
          <w:sz w:val="20"/>
          <w:szCs w:val="20"/>
        </w:rPr>
      </w:pPr>
      <w:r w:rsidRPr="004F2EC3">
        <w:rPr>
          <w:rFonts w:ascii="Segoe UI" w:hAnsi="Segoe UI" w:cs="Segoe UI"/>
          <w:sz w:val="20"/>
          <w:szCs w:val="20"/>
        </w:rPr>
        <w:t>Az Alkotmánybíróság csak szükséges esetben adja át a személyes adatait más állami szervek (pl. bíróság, ügyészség, nyomozó hat</w:t>
      </w:r>
      <w:r w:rsidR="00725285" w:rsidRPr="004F2EC3">
        <w:rPr>
          <w:rFonts w:ascii="Segoe UI" w:hAnsi="Segoe UI" w:cs="Segoe UI"/>
          <w:sz w:val="20"/>
          <w:szCs w:val="20"/>
        </w:rPr>
        <w:t>óság, Állami Számvevőszék stb.) számára.</w:t>
      </w:r>
    </w:p>
    <w:p w:rsidR="00026934" w:rsidRPr="004F2EC3" w:rsidRDefault="00026934" w:rsidP="00584EF6">
      <w:pPr>
        <w:spacing w:after="120"/>
        <w:ind w:left="709"/>
        <w:jc w:val="both"/>
        <w:rPr>
          <w:rFonts w:ascii="Segoe UI" w:hAnsi="Segoe UI" w:cs="Segoe UI"/>
          <w:sz w:val="20"/>
          <w:szCs w:val="20"/>
        </w:rPr>
      </w:pPr>
      <w:r w:rsidRPr="004F2EC3">
        <w:rPr>
          <w:rFonts w:ascii="Segoe UI" w:hAnsi="Segoe UI" w:cs="Segoe UI"/>
          <w:sz w:val="20"/>
          <w:szCs w:val="20"/>
        </w:rPr>
        <w:t>Az Alkotmánybíróság az á</w:t>
      </w:r>
      <w:r w:rsidR="002A579E" w:rsidRPr="004F2EC3">
        <w:rPr>
          <w:rFonts w:ascii="Segoe UI" w:hAnsi="Segoe UI" w:cs="Segoe UI"/>
          <w:sz w:val="20"/>
          <w:szCs w:val="20"/>
        </w:rPr>
        <w:t>ltala kezelt személyes adatokat</w:t>
      </w:r>
      <w:r w:rsidRPr="004F2EC3">
        <w:rPr>
          <w:rFonts w:ascii="Segoe UI" w:hAnsi="Segoe UI" w:cs="Segoe UI"/>
          <w:sz w:val="20"/>
          <w:szCs w:val="20"/>
        </w:rPr>
        <w:t xml:space="preserve"> nem továbbítja harmadik országba vagy nemzetközi szervezet részére.</w:t>
      </w:r>
    </w:p>
    <w:p w:rsidR="00026934" w:rsidRPr="004F2EC3" w:rsidRDefault="002A579E" w:rsidP="00584EF6">
      <w:pPr>
        <w:keepNext/>
        <w:keepLines/>
        <w:numPr>
          <w:ilvl w:val="1"/>
          <w:numId w:val="0"/>
        </w:numPr>
        <w:spacing w:before="120" w:after="120"/>
        <w:ind w:left="709" w:hanging="709"/>
        <w:jc w:val="both"/>
        <w:outlineLvl w:val="1"/>
        <w:rPr>
          <w:rFonts w:ascii="Segoe UI" w:eastAsiaTheme="majorEastAsia" w:hAnsi="Segoe UI" w:cs="Segoe UI"/>
          <w:b/>
          <w:bCs/>
          <w:sz w:val="20"/>
          <w:szCs w:val="20"/>
        </w:rPr>
      </w:pPr>
      <w:r w:rsidRPr="004F2EC3">
        <w:rPr>
          <w:rFonts w:ascii="Segoe UI" w:eastAsiaTheme="majorEastAsia" w:hAnsi="Segoe UI" w:cs="Segoe UI"/>
          <w:b/>
          <w:bCs/>
          <w:sz w:val="20"/>
          <w:szCs w:val="20"/>
        </w:rPr>
        <w:t>4</w:t>
      </w:r>
      <w:r w:rsidR="00026934" w:rsidRPr="004F2EC3">
        <w:rPr>
          <w:rFonts w:ascii="Segoe UI" w:eastAsiaTheme="majorEastAsia" w:hAnsi="Segoe UI" w:cs="Segoe UI"/>
          <w:b/>
          <w:bCs/>
          <w:sz w:val="20"/>
          <w:szCs w:val="20"/>
        </w:rPr>
        <w:t>.2. Adatbiztonsági intézkedések</w:t>
      </w:r>
    </w:p>
    <w:p w:rsidR="00026934" w:rsidRPr="004F2EC3" w:rsidRDefault="00026934" w:rsidP="00584EF6">
      <w:pPr>
        <w:spacing w:after="120"/>
        <w:ind w:left="709"/>
        <w:jc w:val="both"/>
        <w:rPr>
          <w:rFonts w:ascii="Segoe UI" w:hAnsi="Segoe UI" w:cs="Segoe UI"/>
          <w:sz w:val="20"/>
          <w:szCs w:val="20"/>
        </w:rPr>
      </w:pPr>
      <w:r w:rsidRPr="004F2EC3">
        <w:rPr>
          <w:rFonts w:ascii="Segoe UI" w:hAnsi="Segoe UI" w:cs="Segoe UI"/>
          <w:sz w:val="20"/>
          <w:szCs w:val="20"/>
        </w:rPr>
        <w:t xml:space="preserve">Az Alkotmánybíróság </w:t>
      </w:r>
      <w:r w:rsidR="002B3C7D">
        <w:rPr>
          <w:rFonts w:ascii="Segoe UI" w:hAnsi="Segoe UI" w:cs="Segoe UI"/>
          <w:sz w:val="20"/>
          <w:szCs w:val="20"/>
        </w:rPr>
        <w:t xml:space="preserve">Hivatala </w:t>
      </w:r>
      <w:r w:rsidRPr="004F2EC3">
        <w:rPr>
          <w:rFonts w:ascii="Segoe UI" w:hAnsi="Segoe UI" w:cs="Segoe UI"/>
          <w:sz w:val="20"/>
          <w:szCs w:val="20"/>
        </w:rPr>
        <w:t>az általa kezelt személyes adatokat papíralapú ügyiratokban, illetve elektronikus formában az Alkotmánybíróság tulajdonában lévő számítógépeken (szervereken) tárolja. Az Alkotmánybíróság a hatályos jogszabályokban előírt intézkedésekkel gondoskodik arról, hogy az általa kezelt személyes adatokat védje a jogosulatlan hozzáférés, a jogosulatlan törlés, a jogosulatlan megváltoztatás és a jogosulatlan felhasználás ellen.</w:t>
      </w:r>
    </w:p>
    <w:p w:rsidR="00026934" w:rsidRPr="004F2EC3" w:rsidRDefault="004F2EC3" w:rsidP="00584EF6">
      <w:pPr>
        <w:keepNext/>
        <w:keepLines/>
        <w:spacing w:before="480" w:after="120"/>
        <w:ind w:left="709" w:hanging="709"/>
        <w:jc w:val="both"/>
        <w:outlineLvl w:val="0"/>
        <w:rPr>
          <w:rFonts w:ascii="Segoe UI" w:eastAsiaTheme="majorEastAsia" w:hAnsi="Segoe UI" w:cs="Segoe UI"/>
          <w:b/>
          <w:bCs/>
          <w:sz w:val="20"/>
          <w:szCs w:val="20"/>
        </w:rPr>
      </w:pPr>
      <w:r>
        <w:rPr>
          <w:rFonts w:ascii="Segoe UI" w:eastAsiaTheme="majorEastAsia" w:hAnsi="Segoe UI" w:cs="Segoe UI"/>
          <w:b/>
          <w:bCs/>
          <w:sz w:val="20"/>
          <w:szCs w:val="20"/>
        </w:rPr>
        <w:t>5</w:t>
      </w:r>
      <w:r w:rsidR="00026934" w:rsidRPr="004F2EC3">
        <w:rPr>
          <w:rFonts w:ascii="Segoe UI" w:eastAsiaTheme="majorEastAsia" w:hAnsi="Segoe UI" w:cs="Segoe UI"/>
          <w:b/>
          <w:bCs/>
          <w:sz w:val="20"/>
          <w:szCs w:val="20"/>
        </w:rPr>
        <w:t>. Az érintettek adatkezeléssel kapcsolatos jogai</w:t>
      </w:r>
    </w:p>
    <w:p w:rsidR="00026934" w:rsidRPr="004F2EC3" w:rsidRDefault="004F2EC3" w:rsidP="00584EF6">
      <w:pPr>
        <w:keepNext/>
        <w:keepLines/>
        <w:numPr>
          <w:ilvl w:val="1"/>
          <w:numId w:val="0"/>
        </w:numPr>
        <w:spacing w:before="120" w:after="120"/>
        <w:ind w:left="709" w:hanging="709"/>
        <w:jc w:val="both"/>
        <w:outlineLvl w:val="1"/>
        <w:rPr>
          <w:rFonts w:ascii="Segoe UI" w:eastAsiaTheme="majorEastAsia" w:hAnsi="Segoe UI" w:cs="Segoe UI"/>
          <w:b/>
          <w:bCs/>
          <w:sz w:val="20"/>
          <w:szCs w:val="20"/>
        </w:rPr>
      </w:pPr>
      <w:r>
        <w:rPr>
          <w:rFonts w:ascii="Segoe UI" w:eastAsiaTheme="majorEastAsia" w:hAnsi="Segoe UI" w:cs="Segoe UI"/>
          <w:b/>
          <w:bCs/>
          <w:sz w:val="20"/>
          <w:szCs w:val="20"/>
        </w:rPr>
        <w:t>5</w:t>
      </w:r>
      <w:r w:rsidR="00026934" w:rsidRPr="004F2EC3">
        <w:rPr>
          <w:rFonts w:ascii="Segoe UI" w:eastAsiaTheme="majorEastAsia" w:hAnsi="Segoe UI" w:cs="Segoe UI"/>
          <w:b/>
          <w:bCs/>
          <w:sz w:val="20"/>
          <w:szCs w:val="20"/>
        </w:rPr>
        <w:t xml:space="preserve">.1. A </w:t>
      </w:r>
      <w:proofErr w:type="gramStart"/>
      <w:r w:rsidR="00026934" w:rsidRPr="004F2EC3">
        <w:rPr>
          <w:rFonts w:ascii="Segoe UI" w:eastAsiaTheme="majorEastAsia" w:hAnsi="Segoe UI" w:cs="Segoe UI"/>
          <w:b/>
          <w:bCs/>
          <w:sz w:val="20"/>
          <w:szCs w:val="20"/>
        </w:rPr>
        <w:t>tájékoztatás kéréshez</w:t>
      </w:r>
      <w:proofErr w:type="gramEnd"/>
      <w:r w:rsidR="00026934" w:rsidRPr="004F2EC3">
        <w:rPr>
          <w:rFonts w:ascii="Segoe UI" w:eastAsiaTheme="majorEastAsia" w:hAnsi="Segoe UI" w:cs="Segoe UI"/>
          <w:b/>
          <w:bCs/>
          <w:sz w:val="20"/>
          <w:szCs w:val="20"/>
        </w:rPr>
        <w:t xml:space="preserve"> való jog</w:t>
      </w:r>
    </w:p>
    <w:p w:rsidR="00026934" w:rsidRPr="004F2EC3" w:rsidRDefault="00026934" w:rsidP="00584EF6">
      <w:pPr>
        <w:spacing w:after="120"/>
        <w:ind w:left="709"/>
        <w:jc w:val="both"/>
        <w:rPr>
          <w:rFonts w:ascii="Segoe UI" w:hAnsi="Segoe UI" w:cs="Segoe UI"/>
          <w:sz w:val="20"/>
          <w:szCs w:val="20"/>
        </w:rPr>
      </w:pPr>
      <w:r w:rsidRPr="004F2EC3">
        <w:rPr>
          <w:rFonts w:ascii="Segoe UI" w:hAnsi="Segoe UI" w:cs="Segoe UI"/>
          <w:sz w:val="20"/>
          <w:szCs w:val="20"/>
        </w:rPr>
        <w:t>Az érintett az 1. pontban megadott elérhetőségeken keresztül, írásban tájékoztatást kérhet az Alkotmánybíróság Hivatalától</w:t>
      </w:r>
      <w:r w:rsidR="00725285" w:rsidRPr="004F2EC3">
        <w:rPr>
          <w:rFonts w:ascii="Segoe UI" w:hAnsi="Segoe UI" w:cs="Segoe UI"/>
          <w:sz w:val="20"/>
          <w:szCs w:val="20"/>
        </w:rPr>
        <w:t xml:space="preserve"> arról, hogy a</w:t>
      </w:r>
      <w:r w:rsidRPr="004F2EC3">
        <w:rPr>
          <w:rFonts w:ascii="Segoe UI" w:hAnsi="Segoe UI" w:cs="Segoe UI"/>
          <w:sz w:val="20"/>
          <w:szCs w:val="20"/>
        </w:rPr>
        <w:t>z Alkotmánybíróság Hivatala</w:t>
      </w:r>
    </w:p>
    <w:p w:rsidR="00026934" w:rsidRPr="004F2EC3" w:rsidRDefault="00026934" w:rsidP="00584EF6">
      <w:pPr>
        <w:spacing w:after="120"/>
        <w:ind w:left="1416"/>
        <w:contextualSpacing/>
        <w:jc w:val="both"/>
        <w:rPr>
          <w:rFonts w:ascii="Segoe UI" w:hAnsi="Segoe UI" w:cs="Segoe UI"/>
          <w:sz w:val="20"/>
          <w:szCs w:val="20"/>
        </w:rPr>
      </w:pPr>
      <w:r w:rsidRPr="004F2EC3">
        <w:rPr>
          <w:rFonts w:ascii="Segoe UI" w:hAnsi="Segoe UI" w:cs="Segoe UI"/>
          <w:sz w:val="20"/>
          <w:szCs w:val="20"/>
        </w:rPr>
        <w:t>– az érintett személy milyen személyes adatait, milyen jogalapon, milyen adatkezelési cél miatt, mióta és mennyi ideig kezeli;</w:t>
      </w:r>
    </w:p>
    <w:p w:rsidR="00026934" w:rsidRPr="004F2EC3" w:rsidRDefault="00026934" w:rsidP="00584EF6">
      <w:pPr>
        <w:spacing w:after="120"/>
        <w:ind w:left="1416"/>
        <w:contextualSpacing/>
        <w:jc w:val="both"/>
        <w:rPr>
          <w:rFonts w:ascii="Segoe UI" w:hAnsi="Segoe UI" w:cs="Segoe UI"/>
          <w:sz w:val="20"/>
          <w:szCs w:val="20"/>
        </w:rPr>
      </w:pPr>
      <w:r w:rsidRPr="004F2EC3">
        <w:rPr>
          <w:rFonts w:ascii="Segoe UI" w:hAnsi="Segoe UI" w:cs="Segoe UI"/>
          <w:sz w:val="20"/>
          <w:szCs w:val="20"/>
        </w:rPr>
        <w:t>– miként jutott hozzá az érintett személy személyes adataihoz;</w:t>
      </w:r>
    </w:p>
    <w:p w:rsidR="00026934" w:rsidRPr="004F2EC3" w:rsidRDefault="00026934" w:rsidP="00584EF6">
      <w:pPr>
        <w:spacing w:after="120"/>
        <w:ind w:left="1416"/>
        <w:contextualSpacing/>
        <w:jc w:val="both"/>
        <w:rPr>
          <w:rFonts w:ascii="Segoe UI" w:hAnsi="Segoe UI" w:cs="Segoe UI"/>
          <w:sz w:val="20"/>
          <w:szCs w:val="20"/>
        </w:rPr>
      </w:pPr>
      <w:r w:rsidRPr="004F2EC3">
        <w:rPr>
          <w:rFonts w:ascii="Segoe UI" w:hAnsi="Segoe UI" w:cs="Segoe UI"/>
          <w:sz w:val="20"/>
          <w:szCs w:val="20"/>
        </w:rPr>
        <w:t>– az érintett személy mely személyes adataihoz kinek, mikor, milyen jogszabály alapján biztosított hozzáférést, vagy azokat kinek, mikor, milyen jogszabály alapján továbbította.</w:t>
      </w:r>
    </w:p>
    <w:p w:rsidR="00026934" w:rsidRPr="004F2EC3" w:rsidRDefault="00026934" w:rsidP="00584EF6">
      <w:pPr>
        <w:spacing w:after="120"/>
        <w:ind w:left="709"/>
        <w:jc w:val="both"/>
        <w:rPr>
          <w:rFonts w:ascii="Segoe UI" w:hAnsi="Segoe UI" w:cs="Segoe UI"/>
          <w:sz w:val="20"/>
          <w:szCs w:val="20"/>
        </w:rPr>
      </w:pPr>
      <w:r w:rsidRPr="004F2EC3">
        <w:rPr>
          <w:rFonts w:ascii="Segoe UI" w:hAnsi="Segoe UI" w:cs="Segoe UI"/>
          <w:sz w:val="20"/>
          <w:szCs w:val="20"/>
        </w:rPr>
        <w:t>Az Alkotmánybíróság Hivatala az érintett tájékoztatási kérelmét legfeljebb 30 napon belül, az érintett által megadott elérhetőségen teljesíti.</w:t>
      </w:r>
    </w:p>
    <w:p w:rsidR="00026934" w:rsidRPr="004F2EC3" w:rsidRDefault="004F2EC3" w:rsidP="00584EF6">
      <w:pPr>
        <w:keepNext/>
        <w:keepLines/>
        <w:numPr>
          <w:ilvl w:val="1"/>
          <w:numId w:val="0"/>
        </w:numPr>
        <w:spacing w:before="120" w:after="120"/>
        <w:ind w:left="709" w:hanging="709"/>
        <w:jc w:val="both"/>
        <w:outlineLvl w:val="1"/>
        <w:rPr>
          <w:rFonts w:ascii="Segoe UI" w:eastAsiaTheme="majorEastAsia" w:hAnsi="Segoe UI" w:cs="Segoe UI"/>
          <w:b/>
          <w:bCs/>
          <w:sz w:val="20"/>
          <w:szCs w:val="20"/>
        </w:rPr>
      </w:pPr>
      <w:r>
        <w:rPr>
          <w:rFonts w:ascii="Segoe UI" w:eastAsiaTheme="majorEastAsia" w:hAnsi="Segoe UI" w:cs="Segoe UI"/>
          <w:b/>
          <w:bCs/>
          <w:sz w:val="20"/>
          <w:szCs w:val="20"/>
        </w:rPr>
        <w:t>5</w:t>
      </w:r>
      <w:r w:rsidR="00026934" w:rsidRPr="004F2EC3">
        <w:rPr>
          <w:rFonts w:ascii="Segoe UI" w:eastAsiaTheme="majorEastAsia" w:hAnsi="Segoe UI" w:cs="Segoe UI"/>
          <w:b/>
          <w:bCs/>
          <w:sz w:val="20"/>
          <w:szCs w:val="20"/>
        </w:rPr>
        <w:t>.2. A helyesbítéshez való jog</w:t>
      </w:r>
    </w:p>
    <w:p w:rsidR="00026934" w:rsidRPr="004F2EC3" w:rsidRDefault="00026934" w:rsidP="00584EF6">
      <w:pPr>
        <w:spacing w:after="120"/>
        <w:ind w:left="709"/>
        <w:jc w:val="both"/>
        <w:rPr>
          <w:rFonts w:ascii="Segoe UI" w:hAnsi="Segoe UI" w:cs="Segoe UI"/>
          <w:sz w:val="20"/>
          <w:szCs w:val="20"/>
        </w:rPr>
      </w:pPr>
      <w:r w:rsidRPr="004F2EC3">
        <w:rPr>
          <w:rFonts w:ascii="Segoe UI" w:hAnsi="Segoe UI" w:cs="Segoe UI"/>
          <w:sz w:val="20"/>
          <w:szCs w:val="20"/>
        </w:rPr>
        <w:t>Az érintett az 1. pontban megadott elérhetőségeken keresztül, írásban kérheti, hogy az Alkotmánybíróság Hivatala módosítsa valamely személyes adatukat (például bármikor megváltoztathatja az e-mail címét vagy postai elérhetőségét). Az Alkotmánybíróság Hivatala a kérelmet legfeljebb 30 napon belül teljesíti, és erről az érintettet az általa megadott elérhetőségen tájékoztatja.</w:t>
      </w:r>
    </w:p>
    <w:p w:rsidR="00026934" w:rsidRPr="004F2EC3" w:rsidRDefault="004F2EC3" w:rsidP="00584EF6">
      <w:pPr>
        <w:keepNext/>
        <w:keepLines/>
        <w:numPr>
          <w:ilvl w:val="1"/>
          <w:numId w:val="0"/>
        </w:numPr>
        <w:spacing w:before="120" w:after="120"/>
        <w:ind w:left="709" w:hanging="709"/>
        <w:jc w:val="both"/>
        <w:outlineLvl w:val="1"/>
        <w:rPr>
          <w:rFonts w:ascii="Segoe UI" w:eastAsiaTheme="majorEastAsia" w:hAnsi="Segoe UI" w:cs="Segoe UI"/>
          <w:b/>
          <w:bCs/>
          <w:sz w:val="20"/>
          <w:szCs w:val="20"/>
        </w:rPr>
      </w:pPr>
      <w:r>
        <w:rPr>
          <w:rFonts w:ascii="Segoe UI" w:eastAsiaTheme="majorEastAsia" w:hAnsi="Segoe UI" w:cs="Segoe UI"/>
          <w:b/>
          <w:bCs/>
          <w:sz w:val="20"/>
          <w:szCs w:val="20"/>
        </w:rPr>
        <w:lastRenderedPageBreak/>
        <w:t>5</w:t>
      </w:r>
      <w:r w:rsidR="00026934" w:rsidRPr="004F2EC3">
        <w:rPr>
          <w:rFonts w:ascii="Segoe UI" w:eastAsiaTheme="majorEastAsia" w:hAnsi="Segoe UI" w:cs="Segoe UI"/>
          <w:b/>
          <w:bCs/>
          <w:sz w:val="20"/>
          <w:szCs w:val="20"/>
        </w:rPr>
        <w:t>.3. A törléshez való jog</w:t>
      </w:r>
    </w:p>
    <w:p w:rsidR="00026934" w:rsidRPr="004F2EC3" w:rsidRDefault="00026934" w:rsidP="00584EF6">
      <w:pPr>
        <w:spacing w:after="120"/>
        <w:ind w:left="709"/>
        <w:jc w:val="both"/>
        <w:rPr>
          <w:rFonts w:ascii="Segoe UI" w:hAnsi="Segoe UI" w:cs="Segoe UI"/>
          <w:sz w:val="20"/>
          <w:szCs w:val="20"/>
        </w:rPr>
      </w:pPr>
      <w:r w:rsidRPr="004F2EC3">
        <w:rPr>
          <w:rFonts w:ascii="Segoe UI" w:hAnsi="Segoe UI" w:cs="Segoe UI"/>
          <w:sz w:val="20"/>
          <w:szCs w:val="20"/>
        </w:rPr>
        <w:t>Az érintett az 1. pontban megadott elérhetőségeken keresztül, írásban kérheti az Alkotmánybíróság Hivatalától a személyes adatainak a törlését. Az Alkotmánybíróság Hivatala az érintett kérelmét – az alábbiak kivételével – legfeljebb 30 napon belül teljesíti, és erről az érintettet az általa megadott elérhetőségen tájékoztatja.</w:t>
      </w:r>
    </w:p>
    <w:p w:rsidR="00026934" w:rsidRPr="004F2EC3" w:rsidRDefault="00026934" w:rsidP="00584EF6">
      <w:pPr>
        <w:spacing w:after="120"/>
        <w:ind w:left="709"/>
        <w:jc w:val="both"/>
        <w:rPr>
          <w:rFonts w:ascii="Segoe UI" w:hAnsi="Segoe UI" w:cs="Segoe UI"/>
          <w:sz w:val="20"/>
          <w:szCs w:val="20"/>
        </w:rPr>
      </w:pPr>
      <w:r w:rsidRPr="004F2EC3">
        <w:rPr>
          <w:rFonts w:ascii="Segoe UI" w:hAnsi="Segoe UI" w:cs="Segoe UI"/>
          <w:sz w:val="20"/>
          <w:szCs w:val="20"/>
        </w:rPr>
        <w:t>A törlési kérelmet az Alkotmánybíróság Hivatala elutasítja, és erről az érintettet az általa megadott elérhetőségen tájékoztatja, ha törvény vagy az alapján egyéb jogszabály, szabályzat az Alkotmánybíróság Hivatalát a személyes adatok további kezelésére kötelezi.</w:t>
      </w:r>
    </w:p>
    <w:p w:rsidR="00026934" w:rsidRPr="004F2EC3" w:rsidRDefault="004F2EC3" w:rsidP="00584EF6">
      <w:pPr>
        <w:keepNext/>
        <w:keepLines/>
        <w:numPr>
          <w:ilvl w:val="1"/>
          <w:numId w:val="0"/>
        </w:numPr>
        <w:spacing w:before="120" w:after="120"/>
        <w:ind w:left="709" w:hanging="709"/>
        <w:jc w:val="both"/>
        <w:outlineLvl w:val="1"/>
        <w:rPr>
          <w:rFonts w:ascii="Segoe UI" w:eastAsiaTheme="majorEastAsia" w:hAnsi="Segoe UI" w:cs="Segoe UI"/>
          <w:b/>
          <w:bCs/>
          <w:sz w:val="20"/>
          <w:szCs w:val="20"/>
        </w:rPr>
      </w:pPr>
      <w:r>
        <w:rPr>
          <w:rFonts w:ascii="Segoe UI" w:eastAsiaTheme="majorEastAsia" w:hAnsi="Segoe UI" w:cs="Segoe UI"/>
          <w:b/>
          <w:bCs/>
          <w:sz w:val="20"/>
          <w:szCs w:val="20"/>
        </w:rPr>
        <w:t>5</w:t>
      </w:r>
      <w:r w:rsidR="00026934" w:rsidRPr="004F2EC3">
        <w:rPr>
          <w:rFonts w:ascii="Segoe UI" w:eastAsiaTheme="majorEastAsia" w:hAnsi="Segoe UI" w:cs="Segoe UI"/>
          <w:b/>
          <w:bCs/>
          <w:sz w:val="20"/>
          <w:szCs w:val="20"/>
        </w:rPr>
        <w:t>.4. Az adatkezelés korlátozásához való jog</w:t>
      </w:r>
    </w:p>
    <w:p w:rsidR="00026934" w:rsidRPr="004F2EC3" w:rsidRDefault="00026934" w:rsidP="00584EF6">
      <w:pPr>
        <w:spacing w:after="120"/>
        <w:ind w:left="709"/>
        <w:jc w:val="both"/>
        <w:rPr>
          <w:rFonts w:ascii="Segoe UI" w:hAnsi="Segoe UI" w:cs="Segoe UI"/>
          <w:sz w:val="20"/>
          <w:szCs w:val="20"/>
        </w:rPr>
      </w:pPr>
      <w:r w:rsidRPr="004F2EC3">
        <w:rPr>
          <w:rFonts w:ascii="Segoe UI" w:hAnsi="Segoe UI" w:cs="Segoe UI"/>
          <w:sz w:val="20"/>
          <w:szCs w:val="20"/>
        </w:rPr>
        <w:t xml:space="preserve">Az érintett az 1. pontban megadott elérhetőségeken keresztül, írásban kérheti, hogy a személyes adatait az Alkotmánybíróság zárolja. A kérelmet az Alkotmánybíróság Hivatala haladéktalanul teljesíti, és erről az érintettet az általa megadott elérhetőségen tájékoztatja. A zárolás addig tart, amíg azt az érintett által megjelölt indok szükségessé teszi. </w:t>
      </w:r>
    </w:p>
    <w:p w:rsidR="00026934" w:rsidRPr="004F2EC3" w:rsidRDefault="004F2EC3" w:rsidP="00584EF6">
      <w:pPr>
        <w:keepNext/>
        <w:keepLines/>
        <w:numPr>
          <w:ilvl w:val="1"/>
          <w:numId w:val="0"/>
        </w:numPr>
        <w:spacing w:before="120" w:after="120"/>
        <w:ind w:left="709" w:hanging="709"/>
        <w:jc w:val="both"/>
        <w:outlineLvl w:val="1"/>
        <w:rPr>
          <w:rFonts w:ascii="Segoe UI" w:eastAsiaTheme="majorEastAsia" w:hAnsi="Segoe UI" w:cs="Segoe UI"/>
          <w:b/>
          <w:bCs/>
          <w:sz w:val="20"/>
          <w:szCs w:val="20"/>
        </w:rPr>
      </w:pPr>
      <w:r>
        <w:rPr>
          <w:rFonts w:ascii="Segoe UI" w:eastAsiaTheme="majorEastAsia" w:hAnsi="Segoe UI" w:cs="Segoe UI"/>
          <w:b/>
          <w:bCs/>
          <w:sz w:val="20"/>
          <w:szCs w:val="20"/>
        </w:rPr>
        <w:t>5</w:t>
      </w:r>
      <w:r w:rsidR="00026934" w:rsidRPr="004F2EC3">
        <w:rPr>
          <w:rFonts w:ascii="Segoe UI" w:eastAsiaTheme="majorEastAsia" w:hAnsi="Segoe UI" w:cs="Segoe UI"/>
          <w:b/>
          <w:bCs/>
          <w:sz w:val="20"/>
          <w:szCs w:val="20"/>
        </w:rPr>
        <w:t>.5. A tiltakozáshoz való jog</w:t>
      </w:r>
    </w:p>
    <w:p w:rsidR="00026934" w:rsidRPr="004F2EC3" w:rsidRDefault="00026934" w:rsidP="00584EF6">
      <w:pPr>
        <w:spacing w:after="120"/>
        <w:ind w:left="709"/>
        <w:jc w:val="both"/>
        <w:rPr>
          <w:rFonts w:ascii="Segoe UI" w:hAnsi="Segoe UI" w:cs="Segoe UI"/>
          <w:sz w:val="20"/>
          <w:szCs w:val="20"/>
        </w:rPr>
      </w:pPr>
      <w:r w:rsidRPr="004F2EC3">
        <w:rPr>
          <w:rFonts w:ascii="Segoe UI" w:hAnsi="Segoe UI" w:cs="Segoe UI"/>
          <w:sz w:val="20"/>
          <w:szCs w:val="20"/>
        </w:rPr>
        <w:t>Az érintett az 1. pontban megadott elérhetőségeken keresztül, írásban tiltakozhat az adatkezelés ellen, ha az Alkotmánybíróság Hivatala az érintett személyes adatait közvetlen üzletszerzés, közvélemény-kutatás vagy egyéb jogszerűtlen célra felhasználná, illetve jogosulatlan személy részére hozzáférést engedne, vagy azokat ilyen személynek továbbítaná.</w:t>
      </w:r>
    </w:p>
    <w:p w:rsidR="00026934" w:rsidRPr="004F2EC3" w:rsidRDefault="004F2EC3" w:rsidP="00584EF6">
      <w:pPr>
        <w:keepNext/>
        <w:keepLines/>
        <w:spacing w:before="480" w:after="120"/>
        <w:ind w:left="709" w:hanging="709"/>
        <w:jc w:val="both"/>
        <w:outlineLvl w:val="0"/>
        <w:rPr>
          <w:rFonts w:ascii="Segoe UI" w:eastAsiaTheme="majorEastAsia" w:hAnsi="Segoe UI" w:cs="Segoe UI"/>
          <w:b/>
          <w:bCs/>
          <w:sz w:val="20"/>
          <w:szCs w:val="20"/>
        </w:rPr>
      </w:pPr>
      <w:r>
        <w:rPr>
          <w:rFonts w:ascii="Segoe UI" w:eastAsiaTheme="majorEastAsia" w:hAnsi="Segoe UI" w:cs="Segoe UI"/>
          <w:b/>
          <w:bCs/>
          <w:sz w:val="20"/>
          <w:szCs w:val="20"/>
        </w:rPr>
        <w:t>6</w:t>
      </w:r>
      <w:r w:rsidR="00026934" w:rsidRPr="004F2EC3">
        <w:rPr>
          <w:rFonts w:ascii="Segoe UI" w:eastAsiaTheme="majorEastAsia" w:hAnsi="Segoe UI" w:cs="Segoe UI"/>
          <w:b/>
          <w:bCs/>
          <w:sz w:val="20"/>
          <w:szCs w:val="20"/>
        </w:rPr>
        <w:t>. Az adatkezeléssel kapcsolatos jogérvényesítési lehetőségek</w:t>
      </w:r>
    </w:p>
    <w:p w:rsidR="00026934" w:rsidRPr="004F2EC3" w:rsidRDefault="00026934" w:rsidP="00584EF6">
      <w:pPr>
        <w:spacing w:after="120"/>
        <w:ind w:left="709"/>
        <w:jc w:val="both"/>
        <w:rPr>
          <w:rFonts w:ascii="Segoe UI" w:hAnsi="Segoe UI" w:cs="Segoe UI"/>
          <w:sz w:val="20"/>
          <w:szCs w:val="20"/>
        </w:rPr>
      </w:pPr>
      <w:r w:rsidRPr="004F2EC3">
        <w:rPr>
          <w:rFonts w:ascii="Segoe UI" w:hAnsi="Segoe UI" w:cs="Segoe UI"/>
          <w:sz w:val="20"/>
          <w:szCs w:val="20"/>
        </w:rPr>
        <w:t>Az érintett az általa tapasztalt jogellenes adatkezelés esetén panasszal élhet a Nemzeti Adatvédelmi és Információszabadság Hatóságnál:</w:t>
      </w:r>
    </w:p>
    <w:p w:rsidR="00026934" w:rsidRPr="004F2EC3" w:rsidRDefault="00026934" w:rsidP="00584EF6">
      <w:pPr>
        <w:spacing w:after="120"/>
        <w:ind w:left="720"/>
        <w:contextualSpacing/>
        <w:jc w:val="both"/>
        <w:rPr>
          <w:rFonts w:ascii="Segoe UI" w:hAnsi="Segoe UI" w:cs="Segoe UI"/>
          <w:sz w:val="20"/>
          <w:szCs w:val="20"/>
        </w:rPr>
      </w:pPr>
      <w:r w:rsidRPr="004F2EC3">
        <w:rPr>
          <w:rFonts w:ascii="Segoe UI" w:hAnsi="Segoe UI" w:cs="Segoe UI"/>
          <w:sz w:val="20"/>
          <w:szCs w:val="20"/>
        </w:rPr>
        <w:t>Név: Nemzeti Adatvédelmi és Információszabadság Hatóság</w:t>
      </w:r>
    </w:p>
    <w:p w:rsidR="00026934" w:rsidRPr="004F2EC3" w:rsidRDefault="00026934" w:rsidP="00584EF6">
      <w:pPr>
        <w:spacing w:after="120"/>
        <w:ind w:left="720"/>
        <w:contextualSpacing/>
        <w:jc w:val="both"/>
        <w:rPr>
          <w:rFonts w:ascii="Segoe UI" w:hAnsi="Segoe UI" w:cs="Segoe UI"/>
          <w:sz w:val="20"/>
          <w:szCs w:val="20"/>
        </w:rPr>
      </w:pPr>
      <w:r w:rsidRPr="004F2EC3">
        <w:rPr>
          <w:rFonts w:ascii="Segoe UI" w:hAnsi="Segoe UI" w:cs="Segoe UI"/>
          <w:sz w:val="20"/>
          <w:szCs w:val="20"/>
        </w:rPr>
        <w:t>Székhely: 1055 Budapest, Falk Miksa utca 9–11.</w:t>
      </w:r>
      <w:r w:rsidRPr="004F2EC3" w:rsidDel="00D02C7A">
        <w:rPr>
          <w:rFonts w:ascii="Segoe UI" w:hAnsi="Segoe UI" w:cs="Segoe UI"/>
          <w:sz w:val="20"/>
          <w:szCs w:val="20"/>
        </w:rPr>
        <w:t xml:space="preserve"> </w:t>
      </w:r>
    </w:p>
    <w:p w:rsidR="00026934" w:rsidRPr="004F2EC3" w:rsidRDefault="00026934" w:rsidP="00584EF6">
      <w:pPr>
        <w:spacing w:after="120"/>
        <w:ind w:left="720"/>
        <w:contextualSpacing/>
        <w:jc w:val="both"/>
        <w:rPr>
          <w:rFonts w:ascii="Segoe UI" w:hAnsi="Segoe UI" w:cs="Segoe UI"/>
          <w:sz w:val="20"/>
          <w:szCs w:val="20"/>
        </w:rPr>
      </w:pPr>
      <w:r w:rsidRPr="004F2EC3">
        <w:rPr>
          <w:rFonts w:ascii="Segoe UI" w:hAnsi="Segoe UI" w:cs="Segoe UI"/>
          <w:sz w:val="20"/>
          <w:szCs w:val="20"/>
        </w:rPr>
        <w:t>Levelezési cím: 1363 Budapest, Pf.: 9.</w:t>
      </w:r>
    </w:p>
    <w:p w:rsidR="00026934" w:rsidRPr="004F2EC3" w:rsidRDefault="00026934" w:rsidP="00584EF6">
      <w:pPr>
        <w:spacing w:after="120"/>
        <w:ind w:left="720"/>
        <w:contextualSpacing/>
        <w:jc w:val="both"/>
        <w:rPr>
          <w:rFonts w:ascii="Segoe UI" w:hAnsi="Segoe UI" w:cs="Segoe UI"/>
          <w:sz w:val="20"/>
          <w:szCs w:val="20"/>
        </w:rPr>
      </w:pPr>
      <w:r w:rsidRPr="004F2EC3">
        <w:rPr>
          <w:rFonts w:ascii="Segoe UI" w:hAnsi="Segoe UI" w:cs="Segoe UI"/>
          <w:sz w:val="20"/>
          <w:szCs w:val="20"/>
        </w:rPr>
        <w:t>Telefon: +36 (1) 391-1400</w:t>
      </w:r>
    </w:p>
    <w:p w:rsidR="00026934" w:rsidRPr="004F2EC3" w:rsidRDefault="00026934" w:rsidP="00584EF6">
      <w:pPr>
        <w:spacing w:after="120"/>
        <w:ind w:left="720"/>
        <w:contextualSpacing/>
        <w:jc w:val="both"/>
        <w:rPr>
          <w:rFonts w:ascii="Segoe UI" w:hAnsi="Segoe UI" w:cs="Segoe UI"/>
          <w:sz w:val="20"/>
          <w:szCs w:val="20"/>
        </w:rPr>
      </w:pPr>
      <w:r w:rsidRPr="004F2EC3">
        <w:rPr>
          <w:rFonts w:ascii="Segoe UI" w:hAnsi="Segoe UI" w:cs="Segoe UI"/>
          <w:sz w:val="20"/>
          <w:szCs w:val="20"/>
        </w:rPr>
        <w:t xml:space="preserve">E-mail: </w:t>
      </w:r>
      <w:hyperlink r:id="rId7" w:history="1">
        <w:r w:rsidRPr="004F2EC3">
          <w:rPr>
            <w:rFonts w:ascii="Segoe UI" w:hAnsi="Segoe UI" w:cs="Segoe UI"/>
            <w:sz w:val="20"/>
            <w:szCs w:val="20"/>
          </w:rPr>
          <w:t>ugyfelszolgalat@naih.hu</w:t>
        </w:r>
      </w:hyperlink>
    </w:p>
    <w:p w:rsidR="00026934" w:rsidRPr="004F2EC3" w:rsidRDefault="00026934" w:rsidP="00584EF6">
      <w:pPr>
        <w:spacing w:after="120"/>
        <w:ind w:left="709"/>
        <w:jc w:val="both"/>
        <w:rPr>
          <w:rFonts w:ascii="Segoe UI" w:hAnsi="Segoe UI" w:cs="Segoe UI"/>
          <w:sz w:val="20"/>
          <w:szCs w:val="20"/>
        </w:rPr>
      </w:pPr>
      <w:r w:rsidRPr="004F2EC3">
        <w:rPr>
          <w:rFonts w:ascii="Segoe UI" w:hAnsi="Segoe UI" w:cs="Segoe UI"/>
          <w:sz w:val="20"/>
          <w:szCs w:val="20"/>
        </w:rPr>
        <w:t>Honlap: www.naih.hu</w:t>
      </w:r>
    </w:p>
    <w:p w:rsidR="009763D5" w:rsidRPr="004F2EC3" w:rsidRDefault="00026934" w:rsidP="00584EF6">
      <w:pPr>
        <w:spacing w:after="120"/>
        <w:ind w:left="720"/>
        <w:contextualSpacing/>
        <w:jc w:val="both"/>
        <w:rPr>
          <w:rFonts w:ascii="Segoe UI" w:hAnsi="Segoe UI" w:cs="Segoe UI"/>
          <w:sz w:val="20"/>
          <w:szCs w:val="20"/>
        </w:rPr>
      </w:pPr>
      <w:r w:rsidRPr="004F2EC3">
        <w:rPr>
          <w:rFonts w:ascii="Segoe UI" w:hAnsi="Segoe UI" w:cs="Segoe UI"/>
          <w:sz w:val="20"/>
          <w:szCs w:val="20"/>
        </w:rPr>
        <w:t>Az érintett az általa tapasztalt jogellenes adatkezelés esetén polgári pert kezdeményezhet az Alkotmánybíróság ellen.</w:t>
      </w:r>
      <w:r w:rsidR="00936D14" w:rsidRPr="004F2EC3">
        <w:rPr>
          <w:rFonts w:ascii="Segoe UI" w:hAnsi="Segoe UI" w:cs="Segoe UI"/>
          <w:sz w:val="20"/>
          <w:szCs w:val="20"/>
        </w:rPr>
        <w:t xml:space="preserve"> A pert a Fővárosi Törvényszék, vagy </w:t>
      </w:r>
      <w:r w:rsidR="00F43C7E" w:rsidRPr="004F2EC3">
        <w:rPr>
          <w:rFonts w:ascii="Segoe UI" w:hAnsi="Segoe UI" w:cs="Segoe UI"/>
          <w:sz w:val="20"/>
          <w:szCs w:val="20"/>
        </w:rPr>
        <w:t>–</w:t>
      </w:r>
      <w:r w:rsidR="00936D14" w:rsidRPr="004F2EC3">
        <w:rPr>
          <w:rFonts w:ascii="Segoe UI" w:hAnsi="Segoe UI" w:cs="Segoe UI"/>
          <w:sz w:val="20"/>
          <w:szCs w:val="20"/>
        </w:rPr>
        <w:t xml:space="preserve"> választása szerint </w:t>
      </w:r>
      <w:r w:rsidR="00F43C7E" w:rsidRPr="004F2EC3">
        <w:rPr>
          <w:rFonts w:ascii="Segoe UI" w:hAnsi="Segoe UI" w:cs="Segoe UI"/>
          <w:sz w:val="20"/>
          <w:szCs w:val="20"/>
        </w:rPr>
        <w:t>–</w:t>
      </w:r>
      <w:r w:rsidR="00936D14" w:rsidRPr="004F2EC3">
        <w:rPr>
          <w:rFonts w:ascii="Segoe UI" w:hAnsi="Segoe UI" w:cs="Segoe UI"/>
          <w:sz w:val="20"/>
          <w:szCs w:val="20"/>
        </w:rPr>
        <w:t xml:space="preserve"> a lakóhelye vagy tartózkodási helye szerint illetékes törvényszék előtt lehet </w:t>
      </w:r>
      <w:r w:rsidR="00D95262" w:rsidRPr="004F2EC3">
        <w:rPr>
          <w:rFonts w:ascii="Segoe UI" w:hAnsi="Segoe UI" w:cs="Segoe UI"/>
          <w:sz w:val="20"/>
          <w:szCs w:val="20"/>
        </w:rPr>
        <w:t>megindítani.</w:t>
      </w:r>
    </w:p>
    <w:p w:rsidR="007641A8" w:rsidRPr="004F2EC3" w:rsidRDefault="007641A8" w:rsidP="00584EF6">
      <w:pPr>
        <w:spacing w:before="240" w:after="240"/>
        <w:ind w:left="720"/>
        <w:contextualSpacing/>
        <w:jc w:val="both"/>
        <w:rPr>
          <w:rFonts w:ascii="Segoe UI" w:hAnsi="Segoe UI" w:cs="Segoe UI"/>
          <w:sz w:val="20"/>
          <w:szCs w:val="20"/>
        </w:rPr>
      </w:pPr>
    </w:p>
    <w:p w:rsidR="00D95262" w:rsidRPr="004F2EC3" w:rsidRDefault="00D95262" w:rsidP="00584EF6">
      <w:pPr>
        <w:spacing w:before="240" w:after="240"/>
        <w:ind w:left="720"/>
        <w:contextualSpacing/>
        <w:jc w:val="both"/>
        <w:rPr>
          <w:rFonts w:ascii="Segoe UI" w:hAnsi="Segoe UI" w:cs="Segoe UI"/>
          <w:sz w:val="20"/>
          <w:szCs w:val="20"/>
        </w:rPr>
      </w:pPr>
      <w:r w:rsidRPr="004F2EC3">
        <w:rPr>
          <w:rFonts w:ascii="Segoe UI" w:hAnsi="Segoe UI" w:cs="Segoe UI"/>
          <w:sz w:val="20"/>
          <w:szCs w:val="20"/>
        </w:rPr>
        <w:t>***********</w:t>
      </w:r>
    </w:p>
    <w:p w:rsidR="00567EC2" w:rsidRPr="004F2EC3" w:rsidRDefault="00567EC2" w:rsidP="00584EF6">
      <w:pPr>
        <w:jc w:val="both"/>
        <w:rPr>
          <w:rFonts w:ascii="Segoe UI" w:hAnsi="Segoe UI" w:cs="Segoe UI"/>
          <w:b/>
          <w:sz w:val="20"/>
          <w:szCs w:val="20"/>
        </w:rPr>
      </w:pPr>
      <w:r w:rsidRPr="004F2EC3">
        <w:rPr>
          <w:rFonts w:ascii="Segoe UI" w:hAnsi="Segoe UI" w:cs="Segoe UI"/>
          <w:b/>
          <w:sz w:val="20"/>
          <w:szCs w:val="20"/>
        </w:rPr>
        <w:t>Az Adatkezelési tájékoztatóban foglaltakat tudomásul vette</w:t>
      </w:r>
      <w:r w:rsidR="009E3EED" w:rsidRPr="004F2EC3">
        <w:rPr>
          <w:rFonts w:ascii="Segoe UI" w:hAnsi="Segoe UI" w:cs="Segoe UI"/>
          <w:b/>
          <w:sz w:val="20"/>
          <w:szCs w:val="20"/>
        </w:rPr>
        <w:t>m</w:t>
      </w:r>
      <w:r w:rsidRPr="004F2EC3">
        <w:rPr>
          <w:rFonts w:ascii="Segoe UI" w:hAnsi="Segoe UI" w:cs="Segoe UI"/>
          <w:b/>
          <w:sz w:val="20"/>
          <w:szCs w:val="20"/>
        </w:rPr>
        <w:t>:</w:t>
      </w:r>
    </w:p>
    <w:p w:rsidR="00567EC2" w:rsidRPr="004F2EC3" w:rsidRDefault="00567EC2" w:rsidP="00584EF6">
      <w:pPr>
        <w:jc w:val="both"/>
        <w:rPr>
          <w:rFonts w:ascii="Segoe UI" w:hAnsi="Segoe UI" w:cs="Segoe UI"/>
          <w:sz w:val="20"/>
          <w:szCs w:val="20"/>
        </w:rPr>
      </w:pPr>
      <w:proofErr w:type="gramStart"/>
      <w:r w:rsidRPr="004F2EC3">
        <w:rPr>
          <w:rFonts w:ascii="Segoe UI" w:hAnsi="Segoe UI" w:cs="Segoe UI"/>
          <w:sz w:val="20"/>
          <w:szCs w:val="20"/>
        </w:rPr>
        <w:t>Dátum</w:t>
      </w:r>
      <w:proofErr w:type="gramEnd"/>
      <w:r w:rsidRPr="004F2EC3">
        <w:rPr>
          <w:rFonts w:ascii="Segoe UI" w:hAnsi="Segoe UI" w:cs="Segoe UI"/>
          <w:sz w:val="20"/>
          <w:szCs w:val="20"/>
        </w:rPr>
        <w:t>:</w:t>
      </w:r>
      <w:r w:rsidR="007641A8" w:rsidRPr="004F2EC3">
        <w:rPr>
          <w:rFonts w:ascii="Segoe UI" w:hAnsi="Segoe UI" w:cs="Segoe UI"/>
          <w:sz w:val="20"/>
          <w:szCs w:val="20"/>
        </w:rPr>
        <w:t>………………………………………………………..…..</w:t>
      </w:r>
    </w:p>
    <w:p w:rsidR="00567EC2" w:rsidRPr="004F2EC3" w:rsidRDefault="00567EC2" w:rsidP="00584EF6">
      <w:pPr>
        <w:jc w:val="both"/>
        <w:rPr>
          <w:rFonts w:ascii="Segoe UI" w:hAnsi="Segoe UI" w:cs="Segoe UI"/>
          <w:sz w:val="20"/>
          <w:szCs w:val="20"/>
        </w:rPr>
      </w:pPr>
      <w:r w:rsidRPr="004F2EC3">
        <w:rPr>
          <w:rFonts w:ascii="Segoe UI" w:hAnsi="Segoe UI" w:cs="Segoe UI"/>
          <w:sz w:val="20"/>
          <w:szCs w:val="20"/>
        </w:rPr>
        <w:t>Név (olvasható)</w:t>
      </w:r>
      <w:proofErr w:type="gramStart"/>
      <w:r w:rsidRPr="004F2EC3">
        <w:rPr>
          <w:rFonts w:ascii="Segoe UI" w:hAnsi="Segoe UI" w:cs="Segoe UI"/>
          <w:sz w:val="20"/>
          <w:szCs w:val="20"/>
        </w:rPr>
        <w:t>:</w:t>
      </w:r>
      <w:r w:rsidR="007641A8" w:rsidRPr="004F2EC3">
        <w:rPr>
          <w:rFonts w:ascii="Segoe UI" w:hAnsi="Segoe UI" w:cs="Segoe UI"/>
          <w:sz w:val="20"/>
          <w:szCs w:val="20"/>
        </w:rPr>
        <w:t>……………………………………………….</w:t>
      </w:r>
      <w:proofErr w:type="gramEnd"/>
    </w:p>
    <w:p w:rsidR="00567EC2" w:rsidRPr="00B85592" w:rsidRDefault="00567EC2" w:rsidP="00584EF6">
      <w:pPr>
        <w:jc w:val="both"/>
        <w:rPr>
          <w:rFonts w:ascii="Segoe UI" w:hAnsi="Segoe UI" w:cs="Segoe UI"/>
          <w:sz w:val="24"/>
          <w:szCs w:val="24"/>
        </w:rPr>
      </w:pPr>
      <w:r w:rsidRPr="004F2EC3">
        <w:rPr>
          <w:rFonts w:ascii="Segoe UI" w:hAnsi="Segoe UI" w:cs="Segoe UI"/>
          <w:sz w:val="20"/>
          <w:szCs w:val="20"/>
        </w:rPr>
        <w:t>Aláírás</w:t>
      </w:r>
      <w:proofErr w:type="gramStart"/>
      <w:r w:rsidRPr="004F2EC3">
        <w:rPr>
          <w:rFonts w:ascii="Segoe UI" w:hAnsi="Segoe UI" w:cs="Segoe UI"/>
          <w:sz w:val="20"/>
          <w:szCs w:val="20"/>
        </w:rPr>
        <w:t>:</w:t>
      </w:r>
      <w:r w:rsidR="007641A8" w:rsidRPr="004F2EC3">
        <w:rPr>
          <w:rFonts w:ascii="Segoe UI" w:hAnsi="Segoe UI" w:cs="Segoe UI"/>
          <w:sz w:val="20"/>
          <w:szCs w:val="20"/>
        </w:rPr>
        <w:t>……………………………………………………………….</w:t>
      </w:r>
      <w:proofErr w:type="gramEnd"/>
    </w:p>
    <w:sectPr w:rsidR="00567EC2" w:rsidRPr="00B85592" w:rsidSect="00CD57C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7A8" w:rsidRDefault="00AB67A8">
      <w:pPr>
        <w:spacing w:after="0" w:line="240" w:lineRule="auto"/>
      </w:pPr>
      <w:r>
        <w:separator/>
      </w:r>
    </w:p>
  </w:endnote>
  <w:endnote w:type="continuationSeparator" w:id="0">
    <w:p w:rsidR="00AB67A8" w:rsidRDefault="00AB6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346800"/>
      <w:docPartObj>
        <w:docPartGallery w:val="Page Numbers (Bottom of Page)"/>
        <w:docPartUnique/>
      </w:docPartObj>
    </w:sdtPr>
    <w:sdtEndPr/>
    <w:sdtContent>
      <w:p w:rsidR="004F1A53" w:rsidRDefault="002B3C7D" w:rsidP="00753EC4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29A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7A8" w:rsidRDefault="00AB67A8">
      <w:pPr>
        <w:spacing w:after="0" w:line="240" w:lineRule="auto"/>
      </w:pPr>
      <w:r>
        <w:separator/>
      </w:r>
    </w:p>
  </w:footnote>
  <w:footnote w:type="continuationSeparator" w:id="0">
    <w:p w:rsidR="00AB67A8" w:rsidRDefault="00AB6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62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34"/>
    <w:rsid w:val="00026934"/>
    <w:rsid w:val="0006526E"/>
    <w:rsid w:val="0007165F"/>
    <w:rsid w:val="000851C9"/>
    <w:rsid w:val="000B1A11"/>
    <w:rsid w:val="000B5A44"/>
    <w:rsid w:val="00122A87"/>
    <w:rsid w:val="001D1A32"/>
    <w:rsid w:val="0025299A"/>
    <w:rsid w:val="002A579E"/>
    <w:rsid w:val="002B3C7D"/>
    <w:rsid w:val="002D1C9A"/>
    <w:rsid w:val="003A0EF5"/>
    <w:rsid w:val="003E087B"/>
    <w:rsid w:val="004F2EC3"/>
    <w:rsid w:val="00515F4B"/>
    <w:rsid w:val="00567EC2"/>
    <w:rsid w:val="00584EF6"/>
    <w:rsid w:val="006929AB"/>
    <w:rsid w:val="006D270D"/>
    <w:rsid w:val="006E0EA8"/>
    <w:rsid w:val="00725285"/>
    <w:rsid w:val="007641A8"/>
    <w:rsid w:val="008E5344"/>
    <w:rsid w:val="00936D14"/>
    <w:rsid w:val="009A6E27"/>
    <w:rsid w:val="009C3D30"/>
    <w:rsid w:val="009E3EED"/>
    <w:rsid w:val="009E49AA"/>
    <w:rsid w:val="009E5ED0"/>
    <w:rsid w:val="00A6492F"/>
    <w:rsid w:val="00AB67A8"/>
    <w:rsid w:val="00B12F78"/>
    <w:rsid w:val="00B37B7F"/>
    <w:rsid w:val="00B473CA"/>
    <w:rsid w:val="00B85592"/>
    <w:rsid w:val="00C87FE2"/>
    <w:rsid w:val="00D43ED9"/>
    <w:rsid w:val="00D74F8A"/>
    <w:rsid w:val="00D8048B"/>
    <w:rsid w:val="00D95262"/>
    <w:rsid w:val="00DD2F60"/>
    <w:rsid w:val="00F43C7E"/>
    <w:rsid w:val="00F7561A"/>
    <w:rsid w:val="00FC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DDA9"/>
  <w15:chartTrackingRefBased/>
  <w15:docId w15:val="{C4EFC75C-006F-4AEB-8F14-B0C77912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6934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026934"/>
    <w:pPr>
      <w:tabs>
        <w:tab w:val="center" w:pos="4536"/>
        <w:tab w:val="right" w:pos="9072"/>
      </w:tabs>
      <w:spacing w:after="0" w:line="240" w:lineRule="auto"/>
      <w:ind w:left="709"/>
    </w:pPr>
    <w:rPr>
      <w:rFonts w:ascii="Segoe UI" w:hAnsi="Segoe UI" w:cs="Segoe UI"/>
    </w:rPr>
  </w:style>
  <w:style w:type="character" w:customStyle="1" w:styleId="llbChar">
    <w:name w:val="Élőláb Char"/>
    <w:basedOn w:val="Bekezdsalapbettpusa"/>
    <w:link w:val="llb"/>
    <w:uiPriority w:val="99"/>
    <w:rsid w:val="00026934"/>
    <w:rPr>
      <w:rFonts w:ascii="Segoe UI" w:hAnsi="Segoe UI" w:cs="Segoe U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2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2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gyfelszolgalat@naih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6064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Alkotmánybíróság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Márton-Rajos Krisztina</dc:creator>
  <cp:keywords/>
  <dc:description/>
  <cp:lastModifiedBy>Dr. Juhász Krisztián</cp:lastModifiedBy>
  <cp:revision>2</cp:revision>
  <cp:lastPrinted>2025-06-11T08:20:00Z</cp:lastPrinted>
  <dcterms:created xsi:type="dcterms:W3CDTF">2026-06-03T08:11:00Z</dcterms:created>
  <dcterms:modified xsi:type="dcterms:W3CDTF">2026-06-03T08:11:00Z</dcterms:modified>
</cp:coreProperties>
</file>